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>А Д М И Н И С Т Р А Ц  И Я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FE4A2B" w:rsidRPr="003637C6" w:rsidRDefault="00FE4A2B" w:rsidP="003637C6">
      <w:pPr>
        <w:jc w:val="center"/>
        <w:rPr>
          <w:rFonts w:ascii="Times New Roman" w:hAnsi="Times New Roman"/>
          <w:sz w:val="28"/>
          <w:szCs w:val="28"/>
        </w:rPr>
      </w:pP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E4A2B" w:rsidRPr="003637C6" w:rsidRDefault="00FE4A2B" w:rsidP="00756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A2B" w:rsidRPr="003637C6" w:rsidRDefault="00FE4A2B" w:rsidP="00756E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07 октября 2014</w:t>
      </w:r>
      <w:r w:rsidRPr="003637C6">
        <w:rPr>
          <w:rFonts w:ascii="Times New Roman" w:hAnsi="Times New Roman"/>
          <w:sz w:val="28"/>
          <w:szCs w:val="28"/>
        </w:rPr>
        <w:t>г.</w:t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  <w:t xml:space="preserve">            № 190</w:t>
      </w:r>
    </w:p>
    <w:p w:rsidR="00FE4A2B" w:rsidRPr="003637C6" w:rsidRDefault="00FE4A2B" w:rsidP="00756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</w:r>
      <w:r w:rsidRPr="003637C6">
        <w:rPr>
          <w:rFonts w:ascii="Times New Roman" w:hAnsi="Times New Roman"/>
          <w:sz w:val="28"/>
          <w:szCs w:val="28"/>
        </w:rPr>
        <w:tab/>
        <w:t>р.п. Белореченский</w:t>
      </w:r>
    </w:p>
    <w:p w:rsidR="00FE4A2B" w:rsidRPr="003637C6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C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E4A2B" w:rsidRPr="003637C6" w:rsidRDefault="00FE4A2B" w:rsidP="00756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предоставления</w:t>
      </w:r>
      <w:r w:rsidRPr="003637C6">
        <w:rPr>
          <w:rFonts w:ascii="Times New Roman" w:hAnsi="Times New Roman"/>
          <w:b/>
          <w:sz w:val="28"/>
          <w:szCs w:val="28"/>
        </w:rPr>
        <w:t xml:space="preserve"> муниципальной  услуги  «</w:t>
      </w:r>
      <w:r w:rsidRPr="00756EAE">
        <w:rPr>
          <w:rFonts w:ascii="Times New Roman" w:hAnsi="Times New Roman"/>
          <w:b/>
          <w:sz w:val="28"/>
          <w:szCs w:val="28"/>
        </w:rPr>
        <w:t>Прием в муниципальную собственность городского поселения Белореченского муниципального образования приватизированных жилых помещений</w:t>
      </w:r>
      <w:r w:rsidRPr="00756E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637C6">
        <w:rPr>
          <w:rFonts w:ascii="Times New Roman" w:hAnsi="Times New Roman"/>
          <w:b/>
          <w:sz w:val="28"/>
          <w:szCs w:val="28"/>
        </w:rPr>
        <w:t>»</w:t>
      </w:r>
    </w:p>
    <w:p w:rsidR="00FE4A2B" w:rsidRPr="003637C6" w:rsidRDefault="00FE4A2B" w:rsidP="003637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A2B" w:rsidRPr="003637C6" w:rsidRDefault="00FE4A2B" w:rsidP="00756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ab/>
        <w:t>В целях повышения требований к качеству и доступности предоставления муниципальной услуги «</w:t>
      </w:r>
      <w:r w:rsidRPr="00DA36A9">
        <w:rPr>
          <w:rFonts w:ascii="Times New Roman" w:hAnsi="Times New Roman"/>
          <w:sz w:val="28"/>
          <w:szCs w:val="28"/>
        </w:rPr>
        <w:t>Прием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приватизированных жилых помещений</w:t>
      </w:r>
      <w:r>
        <w:rPr>
          <w:rFonts w:ascii="Times New Roman" w:hAnsi="Times New Roman"/>
          <w:sz w:val="28"/>
          <w:szCs w:val="28"/>
        </w:rPr>
        <w:t>»,</w:t>
      </w:r>
      <w:r w:rsidRPr="003637C6">
        <w:rPr>
          <w:rFonts w:ascii="Times New Roman" w:hAnsi="Times New Roman"/>
          <w:sz w:val="28"/>
          <w:szCs w:val="28"/>
        </w:rPr>
        <w:t xml:space="preserve"> на основании </w:t>
      </w:r>
      <w:hyperlink r:id="rId4" w:history="1">
        <w:r w:rsidRPr="003637C6">
          <w:rPr>
            <w:rFonts w:ascii="Times New Roman" w:hAnsi="Times New Roman"/>
            <w:iCs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3637C6">
        <w:rPr>
          <w:rFonts w:ascii="Times New Roman" w:hAnsi="Times New Roman"/>
          <w:sz w:val="28"/>
          <w:szCs w:val="28"/>
        </w:rPr>
        <w:t xml:space="preserve">,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DA36A9">
        <w:rPr>
          <w:rFonts w:ascii="Times New Roman" w:hAnsi="Times New Roman"/>
          <w:sz w:val="28"/>
          <w:szCs w:val="28"/>
        </w:rPr>
        <w:t>Российской Федерации от 04.07.1991 N 1541-1 "О приватизации жилищного фонда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37C6">
        <w:rPr>
          <w:rFonts w:ascii="Times New Roman" w:hAnsi="Times New Roman"/>
          <w:sz w:val="28"/>
          <w:szCs w:val="28"/>
        </w:rPr>
        <w:t>руководствуясь постановлением администрации городского поселения Белореченского муниципального образования от 27.12.2012 г. № 178 «</w:t>
      </w:r>
      <w:r w:rsidRPr="003637C6">
        <w:rPr>
          <w:rFonts w:ascii="Times New Roman" w:hAnsi="Times New Roman"/>
          <w:bCs/>
          <w:sz w:val="28"/>
          <w:szCs w:val="28"/>
        </w:rPr>
        <w:t>Об утверждении Порядка разработки и утверждения</w:t>
      </w:r>
      <w:r w:rsidRPr="003637C6">
        <w:rPr>
          <w:rFonts w:ascii="Times New Roman" w:hAnsi="Times New Roman"/>
          <w:sz w:val="28"/>
          <w:szCs w:val="28"/>
        </w:rPr>
        <w:t xml:space="preserve"> </w:t>
      </w:r>
      <w:r w:rsidRPr="003637C6">
        <w:rPr>
          <w:rFonts w:ascii="Times New Roman" w:hAnsi="Times New Roman"/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3637C6">
        <w:rPr>
          <w:rFonts w:ascii="Times New Roman" w:hAnsi="Times New Roman"/>
          <w:sz w:val="28"/>
          <w:szCs w:val="28"/>
        </w:rPr>
        <w:t>», постановлением</w:t>
      </w:r>
      <w:r w:rsidRPr="003637C6">
        <w:rPr>
          <w:rFonts w:ascii="Times New Roman" w:hAnsi="Times New Roman"/>
          <w:b/>
          <w:sz w:val="28"/>
          <w:szCs w:val="28"/>
        </w:rPr>
        <w:t xml:space="preserve"> </w:t>
      </w:r>
      <w:r w:rsidRPr="003637C6"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 от 27.12.2012г. № 177 «Об утверждении Реестра муниципальных услуг городского поселения Белореченского муниципального образования»</w:t>
      </w:r>
      <w:r>
        <w:rPr>
          <w:rFonts w:ascii="Times New Roman" w:hAnsi="Times New Roman"/>
          <w:sz w:val="28"/>
          <w:szCs w:val="28"/>
        </w:rPr>
        <w:t xml:space="preserve"> с последующими дополнениями</w:t>
      </w:r>
      <w:r w:rsidRPr="003637C6">
        <w:rPr>
          <w:rFonts w:ascii="Times New Roman" w:hAnsi="Times New Roman"/>
          <w:sz w:val="28"/>
          <w:szCs w:val="28"/>
        </w:rPr>
        <w:t>, ст.ст. 23, 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FE4A2B" w:rsidRPr="003637C6" w:rsidRDefault="00FE4A2B" w:rsidP="00756EAE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>ПОСТАНОВЛЯЕТ:</w:t>
      </w:r>
    </w:p>
    <w:p w:rsidR="00FE4A2B" w:rsidRPr="003637C6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Pr="003637C6" w:rsidRDefault="00FE4A2B" w:rsidP="00756EAE">
      <w:pPr>
        <w:pStyle w:val="NoSpacing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7C6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363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предоставления</w:t>
      </w:r>
      <w:r w:rsidRPr="003637C6">
        <w:rPr>
          <w:rFonts w:ascii="Times New Roman" w:hAnsi="Times New Roman"/>
          <w:sz w:val="28"/>
          <w:szCs w:val="28"/>
        </w:rPr>
        <w:t xml:space="preserve"> муниципальной  услуги  «</w:t>
      </w:r>
      <w:r w:rsidRPr="00DA36A9">
        <w:rPr>
          <w:rFonts w:ascii="Times New Roman" w:hAnsi="Times New Roman"/>
          <w:sz w:val="28"/>
          <w:szCs w:val="28"/>
        </w:rPr>
        <w:t>Прием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приватизированных жилых помещений</w:t>
      </w:r>
      <w:r w:rsidRPr="003637C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E4A2B" w:rsidRPr="00782C5D" w:rsidRDefault="00FE4A2B" w:rsidP="00782C5D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82C5D">
        <w:rPr>
          <w:rFonts w:ascii="Times New Roman" w:hAnsi="Times New Roman"/>
          <w:sz w:val="28"/>
          <w:szCs w:val="28"/>
        </w:rPr>
        <w:t>. Опубликовать настоящее постановление в средствах массовой информации – газете «Новости» и разместить на официальном сайте администрации (Семенюра О.В. начальник  организационного отдела  .</w:t>
      </w:r>
    </w:p>
    <w:p w:rsidR="00FE4A2B" w:rsidRPr="003637C6" w:rsidRDefault="00FE4A2B" w:rsidP="00756EAE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37C6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Pr="003637C6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Pr="003637C6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FE4A2B" w:rsidRPr="003637C6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 xml:space="preserve">городского поселения Белореченского 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37C6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Н.В. Рябошапкина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Рябошапкина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в Дело: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Юридический отдел</w:t>
      </w:r>
    </w:p>
    <w:p w:rsidR="00FE4A2B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Организационный отдел</w:t>
      </w:r>
    </w:p>
    <w:p w:rsidR="00FE4A2B" w:rsidRPr="00BD6D67" w:rsidRDefault="00FE4A2B" w:rsidP="00756EA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 – Финансово-экономический отдел</w:t>
      </w:r>
    </w:p>
    <w:p w:rsidR="00FE4A2B" w:rsidRDefault="00FE4A2B" w:rsidP="003B68D5">
      <w:pPr>
        <w:pStyle w:val="NoSpacing"/>
        <w:ind w:left="5220"/>
        <w:rPr>
          <w:rFonts w:ascii="Times New Roman" w:hAnsi="Times New Roman"/>
          <w:bCs/>
          <w:sz w:val="28"/>
          <w:szCs w:val="28"/>
        </w:rPr>
      </w:pPr>
      <w:r w:rsidRPr="003B68D5">
        <w:rPr>
          <w:rFonts w:ascii="Times New Roman" w:hAnsi="Times New Roman"/>
          <w:bCs/>
          <w:sz w:val="28"/>
          <w:szCs w:val="28"/>
        </w:rPr>
        <w:t>УТВЕРЖДЕН</w:t>
      </w:r>
    </w:p>
    <w:p w:rsidR="00FE4A2B" w:rsidRDefault="00FE4A2B" w:rsidP="003B68D5">
      <w:pPr>
        <w:pStyle w:val="NoSpacing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городского поселения Белореченского муниципального образования </w:t>
      </w:r>
    </w:p>
    <w:p w:rsidR="00FE4A2B" w:rsidRPr="003B68D5" w:rsidRDefault="00FE4A2B" w:rsidP="003B68D5">
      <w:pPr>
        <w:pStyle w:val="NoSpacing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07 октября 2014г. № 190</w:t>
      </w:r>
    </w:p>
    <w:p w:rsidR="00FE4A2B" w:rsidRDefault="00FE4A2B" w:rsidP="00756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E4A2B" w:rsidRDefault="00FE4A2B" w:rsidP="00756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E4A2B" w:rsidRPr="003B68D5" w:rsidRDefault="00FE4A2B" w:rsidP="00756E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A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A9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"ПРИЕМ В МУНИЦИПАЛЬНУЮ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СОБСТВЕННОСТЬ  ГОРОДСКОГО ПОСЕЛЕНИЯ БЕЛОРЕЧЕНСКОГО МУНИЦИПАЛЬНОГО ОБРАЗОВАНИЯ  </w:t>
      </w:r>
      <w:r w:rsidRPr="00DA36A9">
        <w:rPr>
          <w:rFonts w:ascii="Times New Roman" w:hAnsi="Times New Roman"/>
          <w:b/>
          <w:bCs/>
          <w:sz w:val="28"/>
          <w:szCs w:val="28"/>
        </w:rPr>
        <w:t xml:space="preserve"> ПРИВАТИЗИРОВАННЫХ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6A9">
        <w:rPr>
          <w:rFonts w:ascii="Times New Roman" w:hAnsi="Times New Roman"/>
          <w:b/>
          <w:bCs/>
          <w:sz w:val="28"/>
          <w:szCs w:val="28"/>
        </w:rPr>
        <w:t>ЖИЛЫХ ПОМЕЩЕНИЙ"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I. ОБЩИЕ ПОЛОЖЕНИЯ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"Прием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приватизированных жилых помещений" разработан в целях повышения качества предоставления муниципальной услуги и определяет порядок и стандарт предоставления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 ОСНОВНЫЕ ПОНЯТИЯ И ТЕРМИНЫ, ИСПОЛЬЗУЕМЫЕ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В ТЕКСТЕ АДМИНИСТРАТИВНОГО РЕГЛАМЕНТА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 НОРМАТИВНЫЕ ПРАВОВЫЕ АКТЫ, РЕГУЛИРУЮЩИЕ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2.1. </w:t>
      </w:r>
      <w:hyperlink r:id="rId5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Конституция</w:t>
        </w:r>
      </w:hyperlink>
      <w:r w:rsidRPr="00DA36A9">
        <w:rPr>
          <w:rFonts w:ascii="Times New Roman" w:hAnsi="Times New Roman"/>
          <w:sz w:val="28"/>
          <w:szCs w:val="28"/>
        </w:rPr>
        <w:t xml:space="preserve"> Российской Федерации от 12.12.1993 (Официальный текст с внесенными в нее поправками от 30.12.2008 опубликован в изданиях "Российская газета", N 7, 21.01.2009, "Собрание законодательства РФ", 26.01.2009, N 4, ст. 445, "Парламентская газета", N 4, 23 - 29.01.2009).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2.2. Жилищный </w:t>
      </w:r>
      <w:hyperlink r:id="rId6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DA36A9">
        <w:rPr>
          <w:rFonts w:ascii="Times New Roman" w:hAnsi="Times New Roman"/>
          <w:sz w:val="28"/>
          <w:szCs w:val="28"/>
        </w:rPr>
        <w:t xml:space="preserve"> Российской Федерации (первоначальный текст опубликован в изданиях "Собрание законодательства РФ", 03.01.2005, N 1 (часть 1), ст. 14, "Российская газета", N 1, 12.01.2005, "Парламентская газета", N 7 - 8, 15.01.2005).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2.3. Федеральный </w:t>
      </w:r>
      <w:hyperlink r:id="rId7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A36A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(первоначальный текст опубликован в изданиях "Собрание законодательства РФ", 06.10.2003, N 40, ст. 3822, "Парламентская газета", N 186, 08.10.2003, "Российская газета", N 202, 08.10.2003).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2.4. Федеральный </w:t>
      </w:r>
      <w:hyperlink r:id="rId8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A36A9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(опубликован в изданиях: "Российская газета", N 168, 30.07.2010, "Собрание законодательства РФ", 02.08.2010, N 31, ст. 4179).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2.5. Федеральный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DA36A9">
        <w:rPr>
          <w:rFonts w:ascii="Times New Roman" w:hAnsi="Times New Roman"/>
          <w:sz w:val="28"/>
          <w:szCs w:val="28"/>
        </w:rPr>
        <w:t>от 02.05.2006 N 59-ФЗ "О порядке рассмотрения обращений граждан Российской Федерации" (первоначальный текст опубликован в изданиях "Российская газета", N 95, 05.05.2006, "Собрание законодательства РФ", 08.05.2006, N 19, ст. 2060, "Парламентская газета", N 70 - 71, 11.05.2006).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DA36A9">
        <w:rPr>
          <w:rFonts w:ascii="Times New Roman" w:hAnsi="Times New Roman"/>
          <w:sz w:val="28"/>
          <w:szCs w:val="28"/>
        </w:rPr>
        <w:t>Российской Федерации от 04.07.1991 N 1541-1 "О приватизации жилищного фонда в Российской Федерации" (первоначальный текст опубликован в изданиях "Ведомости СНД и ВС РСФСР", 11.07.1991, N 28, ст. 959, "Бюллетень нормативных актов", N 1, 1992).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Устав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 Постановление </w:t>
      </w:r>
      <w:r w:rsidRPr="00DA36A9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 xml:space="preserve">ции городского поселения Белореченского муниципального образования от 17 декабря 2012 года № 177 </w:t>
      </w:r>
      <w:r w:rsidRPr="00DA36A9">
        <w:rPr>
          <w:rFonts w:ascii="Times New Roman" w:hAnsi="Times New Roman"/>
          <w:sz w:val="28"/>
          <w:szCs w:val="28"/>
        </w:rPr>
        <w:t xml:space="preserve"> "Об утверждении Реестра муниципальных</w:t>
      </w:r>
      <w:r>
        <w:rPr>
          <w:rFonts w:ascii="Times New Roman" w:hAnsi="Times New Roman"/>
          <w:sz w:val="28"/>
          <w:szCs w:val="28"/>
        </w:rPr>
        <w:t xml:space="preserve"> услуг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 администрации городского поселения Белореченского муниципального образования от 07 октября 2014г. № 188. 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2.9. Иные нормативные правовые акты Российской Федерации, Иркутской области, муниципальны</w:t>
      </w:r>
      <w:r>
        <w:rPr>
          <w:rFonts w:ascii="Times New Roman" w:hAnsi="Times New Roman"/>
          <w:sz w:val="28"/>
          <w:szCs w:val="28"/>
        </w:rPr>
        <w:t>е правовые акты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 КАТЕГОРИИ ЗАЯВИТЕЛЕЙ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DA36A9">
        <w:rPr>
          <w:rFonts w:ascii="Times New Roman" w:hAnsi="Times New Roman"/>
          <w:sz w:val="28"/>
          <w:szCs w:val="28"/>
        </w:rPr>
        <w:t>3.1. Заявителями являются граждане Российской Федерации, приватизировавшие жилые помещения, являющиеся для них единственным местом постоянного проживания.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 ПОРЯДОК ИНФОРМИРОВАНИЯ О ПРАВИЛАХ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4.1. Информация о месте нахождения, графике работы, справочных телефонах, адресах электронной</w:t>
      </w:r>
      <w:r>
        <w:rPr>
          <w:rFonts w:ascii="Times New Roman" w:hAnsi="Times New Roman"/>
          <w:sz w:val="28"/>
          <w:szCs w:val="28"/>
        </w:rPr>
        <w:t xml:space="preserve"> почты  администрации городского поселения Белореченского  муниципального образования,  ответственной</w:t>
      </w:r>
      <w:r w:rsidRPr="00DA36A9">
        <w:rPr>
          <w:rFonts w:ascii="Times New Roman" w:hAnsi="Times New Roman"/>
          <w:sz w:val="28"/>
          <w:szCs w:val="28"/>
        </w:rPr>
        <w:t xml:space="preserve"> за предоставление муниципальной услуги:</w:t>
      </w:r>
    </w:p>
    <w:p w:rsidR="00FE4A2B" w:rsidRPr="00782C5D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область. Усольский район, р.п. Белореченский, дом 100-В</w:t>
      </w:r>
      <w:r w:rsidRPr="002316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тел.8 (39543) 25-3-01, 25-5-00,</w:t>
      </w:r>
      <w:r w:rsidRPr="00231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belorechenskoe</w:t>
      </w:r>
      <w:r w:rsidRPr="0023166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Прием осуществляется специалистами </w:t>
      </w:r>
      <w:r>
        <w:rPr>
          <w:rFonts w:ascii="Times New Roman" w:hAnsi="Times New Roman"/>
          <w:sz w:val="28"/>
          <w:szCs w:val="28"/>
        </w:rPr>
        <w:t xml:space="preserve"> юридического отдела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Время приема: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9-00 - 16</w:t>
      </w:r>
      <w:r w:rsidRPr="00DA36A9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час.</w:t>
      </w:r>
      <w:r w:rsidRPr="00DA36A9">
        <w:rPr>
          <w:rFonts w:ascii="Times New Roman" w:hAnsi="Times New Roman"/>
          <w:sz w:val="28"/>
          <w:szCs w:val="28"/>
        </w:rPr>
        <w:t>;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среда 8</w:t>
      </w:r>
      <w:r w:rsidRPr="00DA36A9">
        <w:rPr>
          <w:rFonts w:ascii="Times New Roman" w:hAnsi="Times New Roman"/>
          <w:sz w:val="28"/>
          <w:szCs w:val="28"/>
        </w:rPr>
        <w:t>-00 - 12-00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DA36A9">
        <w:rPr>
          <w:rFonts w:ascii="Times New Roman" w:hAnsi="Times New Roman"/>
          <w:sz w:val="28"/>
          <w:szCs w:val="28"/>
        </w:rPr>
        <w:t>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13-00 – 17-00 час (выдача готовых документов)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4.2. Информирование заявителей по вопросам предоставления муниципальной услуги, в том числе о ходе предоставления муниципальной услуги, производится: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при устном обращении заявителя и обращении по телефону;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по обращениям в письменной форме и по электронной почте;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посредством размещения информации на информационном стенде.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4.3. Информирование заявителей о порядке предоставления муниципальной услуги осуществляется специалистами</w:t>
      </w:r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городского поселения Белореченского муниципального образования. </w:t>
      </w:r>
      <w:r w:rsidRPr="00DA36A9">
        <w:rPr>
          <w:rFonts w:ascii="Times New Roman" w:hAnsi="Times New Roman"/>
          <w:sz w:val="28"/>
          <w:szCs w:val="28"/>
        </w:rPr>
        <w:t xml:space="preserve"> 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4.4. Ответ на телефонный звонок должен начинаться с информации о наимено</w:t>
      </w:r>
      <w:r>
        <w:rPr>
          <w:rFonts w:ascii="Times New Roman" w:hAnsi="Times New Roman"/>
          <w:sz w:val="28"/>
          <w:szCs w:val="28"/>
        </w:rPr>
        <w:t>вании структурного подразделения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>, в которое позвонил заявитель, а также содержать информацию о фамилии, имени, отчестве и должности специалиста, принявшего телефонный звонок. При невозможности специалиста, принявшего телефонный звонок, самостоятельно ответить на поставленные вопросы, телефонный зво</w:t>
      </w:r>
      <w:r>
        <w:rPr>
          <w:rFonts w:ascii="Times New Roman" w:hAnsi="Times New Roman"/>
          <w:sz w:val="28"/>
          <w:szCs w:val="28"/>
        </w:rPr>
        <w:t>нок должен быть переадресован  другому  должностному  лицу</w:t>
      </w:r>
      <w:r w:rsidRPr="00DA36A9">
        <w:rPr>
          <w:rFonts w:ascii="Times New Roman" w:hAnsi="Times New Roman"/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</w:t>
      </w:r>
    </w:p>
    <w:p w:rsidR="00FE4A2B" w:rsidRPr="005E39E0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4.5. Сведения о местонахождении и графике работы 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образования, </w:t>
      </w:r>
      <w:r w:rsidRPr="00DA36A9">
        <w:rPr>
          <w:rFonts w:ascii="Times New Roman" w:hAnsi="Times New Roman"/>
          <w:sz w:val="28"/>
          <w:szCs w:val="28"/>
        </w:rPr>
        <w:t xml:space="preserve"> почтовом и электронном адресах, контактных телефонах размещены на официальном сайте администр</w:t>
      </w:r>
      <w:r>
        <w:rPr>
          <w:rFonts w:ascii="Times New Roman" w:hAnsi="Times New Roman"/>
          <w:sz w:val="28"/>
          <w:szCs w:val="28"/>
        </w:rPr>
        <w:t>ации городского поселения    Белореченского  муниципального образования:</w:t>
      </w:r>
      <w:r w:rsidRPr="005E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:\\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5E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Специалисты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консультируют заявителей по следующим вопросам: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FE4A2B" w:rsidRPr="00DA36A9" w:rsidRDefault="00FE4A2B" w:rsidP="00361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 местонахождении  администрации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 ходе предоставления муниципальной услуги;</w:t>
      </w:r>
    </w:p>
    <w:p w:rsidR="00FE4A2B" w:rsidRPr="00DA36A9" w:rsidRDefault="00FE4A2B" w:rsidP="00C63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муниципальных служащих;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4.7. Основными требованиями к информированию заявителей являются: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полнота информирования.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4.8. При письменном обращении заявителей, в том числе в случае направления заявителем заявления посредством электронной почты в адрес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Белореченского муниципального образования, </w:t>
      </w:r>
      <w:r w:rsidRPr="00DA36A9">
        <w:rPr>
          <w:rFonts w:ascii="Times New Roman" w:hAnsi="Times New Roman"/>
          <w:sz w:val="28"/>
          <w:szCs w:val="28"/>
        </w:rPr>
        <w:t xml:space="preserve"> заявление подлежит регистрации в журнале регистрации специалистом</w:t>
      </w:r>
      <w:r>
        <w:rPr>
          <w:rFonts w:ascii="Times New Roman" w:hAnsi="Times New Roman"/>
          <w:sz w:val="28"/>
          <w:szCs w:val="28"/>
        </w:rPr>
        <w:t>, ответственным за регистрацию,</w:t>
      </w:r>
      <w:r w:rsidRPr="00DA36A9">
        <w:rPr>
          <w:rFonts w:ascii="Times New Roman" w:hAnsi="Times New Roman"/>
          <w:sz w:val="28"/>
          <w:szCs w:val="28"/>
        </w:rPr>
        <w:t xml:space="preserve"> в течение 1 дня с момента его поступления.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4.9. Заявление рассматривается в течение 30 дней со дня его регистрации.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4.10. Ответ на заявление направляется посредством почтовой либо электронной связи в зависимости от способа обращения, по адресу заявителя, указанному в поданном им заявлении.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4.11. Информация о порядке предоставления муниципальной услуги, о перечне документов, необходимых для предоставления муниципальной услуги,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 размещается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в общедоступных для заявителей местах.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1.1. Наименование муниципальной услуги "Прием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приватизированных жилых помещений".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 НАИМЕНОВАНИЕ ОРГАНА, ПРЕДОСТАВЛЯЮЩЕГО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МУНИЦИПАЛЬНУЮ УСЛУГУ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2.1. Органом, предоставляющим муниципальную услугу, являетс</w:t>
      </w:r>
      <w:r>
        <w:rPr>
          <w:rFonts w:ascii="Times New Roman" w:hAnsi="Times New Roman"/>
          <w:sz w:val="28"/>
          <w:szCs w:val="28"/>
        </w:rPr>
        <w:t>я администрация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2.2.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взаимодейст</w:t>
      </w:r>
      <w:r>
        <w:rPr>
          <w:rFonts w:ascii="Times New Roman" w:hAnsi="Times New Roman"/>
          <w:sz w:val="28"/>
          <w:szCs w:val="28"/>
        </w:rPr>
        <w:t>вует с</w:t>
      </w:r>
      <w:r w:rsidRPr="00DA36A9">
        <w:rPr>
          <w:rFonts w:ascii="Times New Roman" w:hAnsi="Times New Roman"/>
          <w:sz w:val="28"/>
          <w:szCs w:val="28"/>
        </w:rPr>
        <w:t xml:space="preserve"> органами государственной власти, 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самоуправления, </w:t>
      </w:r>
      <w:r w:rsidRPr="00DA36A9">
        <w:rPr>
          <w:rFonts w:ascii="Times New Roman" w:hAnsi="Times New Roman"/>
          <w:sz w:val="28"/>
          <w:szCs w:val="28"/>
        </w:rPr>
        <w:t>другими учреждениями и предприятиями.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 РЕЗУЛЬТАТ ПРЕДОСТАВЛЕНИЯ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3.1. Результатом предоставления муниципальной услуги является: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соглашения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и договора социального найма либо направление (выдача) заявителю отказа в предоставлении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 СРОК ПРЕДОСТАВЛЕНИЯ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4.1. Муниципальная услуга предоставляется в течение 4 месяцев со дня регистрации заявления о приеме в му</w:t>
      </w:r>
      <w:r>
        <w:rPr>
          <w:rFonts w:ascii="Times New Roman" w:hAnsi="Times New Roman"/>
          <w:sz w:val="28"/>
          <w:szCs w:val="28"/>
        </w:rPr>
        <w:t xml:space="preserve">ниципальную собственность городского поселения Белореченского муниципального образования  </w:t>
      </w:r>
      <w:r w:rsidRPr="00DA36A9">
        <w:rPr>
          <w:rFonts w:ascii="Times New Roman" w:hAnsi="Times New Roman"/>
          <w:sz w:val="28"/>
          <w:szCs w:val="28"/>
        </w:rPr>
        <w:t xml:space="preserve">приватизированного жилого помещения и о заключении договора социального найма с приложением документов, указанных в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w:anchor="Par322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5.8 главы 5</w:t>
        </w:r>
      </w:hyperlink>
      <w:r w:rsidRPr="00DA36A9">
        <w:rPr>
          <w:rFonts w:ascii="Times New Roman" w:hAnsi="Times New Roman"/>
          <w:sz w:val="28"/>
          <w:szCs w:val="28"/>
        </w:rPr>
        <w:t xml:space="preserve">, </w:t>
      </w:r>
      <w:hyperlink w:anchor="Par437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12.7 главы 12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течение срока предоставления муниципальной услуги приостанавливается.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 ПРАВОВЫЕ ОСНОВАНИЯ ДЛЯ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5.1. Правовыми основаниями для предоставления муниципальной услуги являются: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ст.14 </w:t>
      </w:r>
      <w:r w:rsidRPr="00DA36A9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Федеральный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DA36A9">
        <w:rPr>
          <w:rFonts w:ascii="Times New Roman" w:hAnsi="Times New Roman"/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Закон </w:t>
      </w:r>
      <w:r w:rsidRPr="00DA36A9">
        <w:rPr>
          <w:rFonts w:ascii="Times New Roman" w:hAnsi="Times New Roman"/>
          <w:sz w:val="28"/>
          <w:szCs w:val="28"/>
        </w:rPr>
        <w:t>РФ "О приватизации жилищного фонда в Российской Федерации" от 04.07.1991 N 1541-1;</w:t>
      </w:r>
    </w:p>
    <w:p w:rsidR="00FE4A2B" w:rsidRPr="00DA36A9" w:rsidRDefault="00FE4A2B" w:rsidP="00FF3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Белореченского</w:t>
      </w:r>
      <w:r w:rsidRPr="00DA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от 17.12.2012 года № 177 </w:t>
      </w:r>
      <w:r w:rsidRPr="00DA36A9">
        <w:rPr>
          <w:rFonts w:ascii="Times New Roman" w:hAnsi="Times New Roman"/>
          <w:sz w:val="28"/>
          <w:szCs w:val="28"/>
        </w:rPr>
        <w:t>"Об утверждении Реестра муниципальных</w:t>
      </w:r>
      <w:r>
        <w:rPr>
          <w:rFonts w:ascii="Times New Roman" w:hAnsi="Times New Roman"/>
          <w:sz w:val="28"/>
          <w:szCs w:val="28"/>
        </w:rPr>
        <w:t xml:space="preserve"> услуг  городского поселения Белореченского муниципального образования" (с последующими дополнениями).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44"/>
      <w:bookmarkEnd w:id="1"/>
      <w:r w:rsidRPr="00DA36A9">
        <w:rPr>
          <w:rFonts w:ascii="Times New Roman" w:hAnsi="Times New Roman"/>
          <w:sz w:val="28"/>
          <w:szCs w:val="28"/>
        </w:rPr>
        <w:t>6. ДОКУМЕНТЫ, НЕОБХОДИМЫЕ ДЛЯ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Для получения муниципальной услуги заявитель или уполномоченное им лицо подают</w:t>
      </w:r>
      <w:r>
        <w:rPr>
          <w:rFonts w:ascii="Times New Roman" w:hAnsi="Times New Roman"/>
          <w:sz w:val="28"/>
          <w:szCs w:val="28"/>
        </w:rPr>
        <w:t xml:space="preserve"> в  администрацию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DA36A9">
        <w:rPr>
          <w:rFonts w:ascii="Times New Roman" w:hAnsi="Times New Roman"/>
          <w:sz w:val="28"/>
          <w:szCs w:val="28"/>
        </w:rPr>
        <w:t>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и о заключении договора социального найма по форме приложения N 1 к настоящему административному регламенту;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2) копию документа (документов), удостоверяющего (удостоверяющих) личность заявителя (заявителей) (представляются вместе с оригиналами);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3) копии документов, подтверждающих полномочия представителя заявителя (нотариально удостоверенная доверенность, акт органа опеки и попечительства о назначении опекуном или попечителем, свидетельство о рождении, решение суда об усыновлении, свидетельство об усыновлении, свидетельство об установлении отцовства) (представляются вместе с оригиналами);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4) копии правоустанавливающих документов на жило</w:t>
      </w:r>
      <w:r>
        <w:rPr>
          <w:rFonts w:ascii="Times New Roman" w:hAnsi="Times New Roman"/>
          <w:sz w:val="28"/>
          <w:szCs w:val="28"/>
        </w:rPr>
        <w:t>е помещение, права на которые</w:t>
      </w:r>
      <w:r w:rsidRPr="00DA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DA36A9">
        <w:rPr>
          <w:rFonts w:ascii="Times New Roman" w:hAnsi="Times New Roman"/>
          <w:sz w:val="28"/>
          <w:szCs w:val="28"/>
        </w:rPr>
        <w:t>зарегистрированы в Едином государственном реестре прав на недвижимое имущество и сделок с ним (представляются вместе с оригиналами);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5) распоряжение органов опеки и попечительства в случаях, когда передача жилых помещений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осуществляется с разрешения органов опеки и попечительства, с их согласия или по их инициативе;</w:t>
      </w:r>
    </w:p>
    <w:p w:rsidR="00FE4A2B" w:rsidRPr="00DA36A9" w:rsidRDefault="00FE4A2B" w:rsidP="00D06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6) справку муниципального </w:t>
      </w:r>
      <w:r>
        <w:rPr>
          <w:rFonts w:ascii="Times New Roman" w:hAnsi="Times New Roman"/>
          <w:sz w:val="28"/>
          <w:szCs w:val="28"/>
        </w:rPr>
        <w:t>унитарного предприятия «Белореченское ЖКХ» о составе семьи (поквартирная карточка);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</w:t>
      </w:r>
      <w:r w:rsidRPr="00DA36A9">
        <w:rPr>
          <w:rFonts w:ascii="Times New Roman" w:hAnsi="Times New Roman"/>
          <w:sz w:val="28"/>
          <w:szCs w:val="28"/>
        </w:rPr>
        <w:t xml:space="preserve"> об отсутствии ограничения (обременения) на передаваемое в муниципальную </w:t>
      </w:r>
      <w:r>
        <w:rPr>
          <w:rFonts w:ascii="Times New Roman" w:hAnsi="Times New Roman"/>
          <w:sz w:val="28"/>
          <w:szCs w:val="28"/>
        </w:rPr>
        <w:t>собственность жилое помещение (запрашиваются администрацией  городского поселения Белореченского муниципального образования в органе, осуществляющем государственную регистрацию прав на недвижимое имущество и сделок с ним)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7. ОСНОВАНИЯ ДЛЯ ОТКАЗА В ПРИЕМЕ ДОКУМЕНТОВ, НЕОБХОДИМЫХ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7.1. Основания для отказа в приеме документов отсутствуют.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63"/>
      <w:bookmarkEnd w:id="2"/>
      <w:r w:rsidRPr="00DA36A9">
        <w:rPr>
          <w:rFonts w:ascii="Times New Roman" w:hAnsi="Times New Roman"/>
          <w:sz w:val="28"/>
          <w:szCs w:val="28"/>
        </w:rPr>
        <w:t>8. ОСНОВАНИЯ ДЛЯ ОТКАЗА В ПРЕДОСТАВЛЕНИИ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В предоставлении муниципальной услуги отказывается в случаях: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представления заявления и документов, указанных в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неуполномоченным лицом;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представления документов в ненадлежащий орган;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непредставления документов, указанных в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если подлежащее передаче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признано непригодным для проживания в порядке, установленном действующим законодательством РФ;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если подлежащее передаче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обременено правами 3-х лиц;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A9">
        <w:rPr>
          <w:rFonts w:ascii="Times New Roman" w:hAnsi="Times New Roman"/>
          <w:sz w:val="28"/>
          <w:szCs w:val="28"/>
        </w:rPr>
        <w:t>подписание зая</w:t>
      </w:r>
      <w:r>
        <w:rPr>
          <w:rFonts w:ascii="Times New Roman" w:hAnsi="Times New Roman"/>
          <w:sz w:val="28"/>
          <w:szCs w:val="28"/>
        </w:rPr>
        <w:t>вителем (заявителями) соглашения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в течени</w:t>
      </w:r>
      <w:r>
        <w:rPr>
          <w:rFonts w:ascii="Times New Roman" w:hAnsi="Times New Roman"/>
          <w:sz w:val="28"/>
          <w:szCs w:val="28"/>
        </w:rPr>
        <w:t>е 2 месяцев со дня  направления предложения  заключить соглашение</w:t>
      </w:r>
      <w:r w:rsidRPr="00DA36A9">
        <w:rPr>
          <w:rFonts w:ascii="Times New Roman" w:hAnsi="Times New Roman"/>
          <w:sz w:val="28"/>
          <w:szCs w:val="28"/>
        </w:rPr>
        <w:t>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A9">
        <w:rPr>
          <w:rFonts w:ascii="Times New Roman" w:hAnsi="Times New Roman"/>
          <w:sz w:val="28"/>
          <w:szCs w:val="28"/>
        </w:rPr>
        <w:t>обращение в Управление Федеральной службы государственной регистрации, кадастра и картографии по Иркутской области в течение срока действия доверенности на регистрацию права муниципаль</w:t>
      </w:r>
      <w:r>
        <w:rPr>
          <w:rFonts w:ascii="Times New Roman" w:hAnsi="Times New Roman"/>
          <w:sz w:val="28"/>
          <w:szCs w:val="28"/>
        </w:rPr>
        <w:t>ного образования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Для целей настоящего административного регламента под неуполномоченным лицом понимается лицо, не относящееся к категории заявителей, установленных </w:t>
      </w:r>
      <w:hyperlink w:anchor="Par35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пунктом 3.1 главы 3 раздела 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или не уполномоченное им в установленном законодательством РФ порядке.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Для целей настоящего административного регламента надлежащим органом является 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9. РАЗМЕР ПЛАТЫ, ВЗИМАЕМОЙ С ЗАЯВИТЕЛЯ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9.1. Муниципальная услуга оказывается бесплатно.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10. МАКСИМАЛЬНЫЙ СРОК ОЖИДАНИЯ В ОЧЕРЕДИ ПРИ ПОДАЧЕ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И ПРИ ПОЛУЧЕНИИ РЕЗУЛЬТАТА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8F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10.1. Максимальный срок ожидания в очереди при подаче заявления о предоставлении муниципальной услуги и при получении результата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составляет 10</w:t>
      </w:r>
      <w:r w:rsidRPr="00DA36A9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11. СРОК РЕГИСТРАЦИИ ЗАЯВЛЕНИЯ О ПРЕДОСТАВЛЕНИИ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11.1. Регистрация заявления о предоставлении муниципальной услуги осуществляется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образования, ответственным за регистрацию</w:t>
      </w:r>
      <w:r w:rsidRPr="00DA36A9">
        <w:rPr>
          <w:rFonts w:ascii="Times New Roman" w:hAnsi="Times New Roman"/>
          <w:sz w:val="28"/>
          <w:szCs w:val="28"/>
        </w:rPr>
        <w:t xml:space="preserve"> в течение 1 дня с момента его поступлени</w:t>
      </w:r>
      <w:r>
        <w:rPr>
          <w:rFonts w:ascii="Times New Roman" w:hAnsi="Times New Roman"/>
          <w:sz w:val="28"/>
          <w:szCs w:val="28"/>
        </w:rPr>
        <w:t>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 ТРЕБОВАНИЯ К ПОМЕЩЕНИЯМ, В КОТОРЫХ ПРЕДОСТАВЛЯЕТСЯ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МУНИЦИПАЛЬНАЯ УСЛУГА, ЗАЛУ ОЖИДАНИЯ, МЕСТАМ ДЛЯ ЗАПОЛНЕНИЯ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ЗАЯВЛЕНИЯ, ИНФОРМАЦИОННЫМ СТЕНДАМ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12.1. Прием заявителей осуществляется в специально выделенных для этих целей помещениях.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12.4. 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12.5. Прием заявителей ведется в порядке живой очереди.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12.6. Лица, являющиеся престарелыми и инвалидами, в случае личной явки на прием для получения муниципальной услуги принимаются вне очереди.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12.7. Рабочее место специалиста, предоставляющего муниципальную услугу, оборудуется компьютером и оргтехникой, телефоном, позволяющими своевременно и в полном объеме организовать предоставление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12.8.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13. ПОКАЗАТЕЛИ ДОСТУПНОСТИ И КАЧЕСТВА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13.1. Показателями доступности и качества муниципальной услуги являются:</w:t>
      </w:r>
    </w:p>
    <w:p w:rsidR="00FE4A2B" w:rsidRPr="00DA36A9" w:rsidRDefault="00FE4A2B" w:rsidP="008F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- наличие документов, составляющих правовую основу деятельности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образования;</w:t>
      </w:r>
    </w:p>
    <w:p w:rsidR="00FE4A2B" w:rsidRPr="00DA36A9" w:rsidRDefault="00FE4A2B" w:rsidP="008F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специальное т</w:t>
      </w:r>
      <w:r>
        <w:rPr>
          <w:rFonts w:ascii="Times New Roman" w:hAnsi="Times New Roman"/>
          <w:sz w:val="28"/>
          <w:szCs w:val="28"/>
        </w:rPr>
        <w:t>ехническое оснащение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(оборудование, приборы, аппаратура и т.д.);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укомплектованность специалистами и их квалификация;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аличие информации об органе, предоставляющем муниципальную услугу и</w:t>
      </w:r>
      <w:r w:rsidRPr="00DA36A9">
        <w:rPr>
          <w:rFonts w:ascii="Times New Roman" w:hAnsi="Times New Roman"/>
          <w:sz w:val="28"/>
          <w:szCs w:val="28"/>
        </w:rPr>
        <w:t xml:space="preserve"> порядке предоставления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наличие системы контроля за качеством предоставления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наличие обоснованных жалоб на качество оказания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224"/>
      <w:bookmarkEnd w:id="3"/>
      <w:r w:rsidRPr="00DA36A9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АДМИНИСТРАТИВНЫХ ПРОЦЕДУР, ТРЕБОВАНИЯ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К ПОРЯДКУ ИХ ВЫПОЛНЕНИЯ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7D7F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 ОПИСАНИЕ ПОСЛЕДО</w:t>
      </w:r>
      <w:r>
        <w:rPr>
          <w:rFonts w:ascii="Times New Roman" w:hAnsi="Times New Roman"/>
          <w:sz w:val="28"/>
          <w:szCs w:val="28"/>
        </w:rPr>
        <w:t>ВАТЕЛЬНОСТИ ДЕЙСТВИЙ СПЕЦИАЛИСТОВ АДМИНИСТРАЦИИ ГОРОДСКОГО ПОСЕЛЕНИЯ БЕЛОРЕЧЕНСКОГО МУНИЦИПАЛЬНОГО ОБРАЗОВАНИЯ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рассмотрение заявления и представленных</w:t>
      </w:r>
      <w:r>
        <w:rPr>
          <w:rFonts w:ascii="Times New Roman" w:hAnsi="Times New Roman"/>
          <w:sz w:val="28"/>
          <w:szCs w:val="28"/>
        </w:rPr>
        <w:t xml:space="preserve"> документов, подготовка проекта</w:t>
      </w:r>
      <w:r w:rsidRPr="00DA36A9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или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согласование и подпис</w:t>
      </w:r>
      <w:r>
        <w:rPr>
          <w:rFonts w:ascii="Times New Roman" w:hAnsi="Times New Roman"/>
          <w:sz w:val="28"/>
          <w:szCs w:val="28"/>
        </w:rPr>
        <w:t xml:space="preserve">ание </w:t>
      </w:r>
      <w:r w:rsidRPr="00DA36A9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или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направление (выдача) заявителю отказа в предоставлении муниципальной у</w:t>
      </w:r>
      <w:r>
        <w:rPr>
          <w:rFonts w:ascii="Times New Roman" w:hAnsi="Times New Roman"/>
          <w:sz w:val="28"/>
          <w:szCs w:val="28"/>
        </w:rPr>
        <w:t>слуги либо подписание соглашения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6A9">
        <w:rPr>
          <w:rFonts w:ascii="Times New Roman" w:hAnsi="Times New Roman"/>
          <w:sz w:val="28"/>
          <w:szCs w:val="28"/>
        </w:rPr>
        <w:t xml:space="preserve"> подго</w:t>
      </w:r>
      <w:r>
        <w:rPr>
          <w:rFonts w:ascii="Times New Roman" w:hAnsi="Times New Roman"/>
          <w:sz w:val="28"/>
          <w:szCs w:val="28"/>
        </w:rPr>
        <w:t>товка и подписание распоряжения</w:t>
      </w:r>
      <w:r w:rsidRPr="007D7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 о внесении изменений в Р</w:t>
      </w:r>
      <w:r w:rsidRPr="00DA36A9">
        <w:rPr>
          <w:rFonts w:ascii="Times New Roman" w:hAnsi="Times New Roman"/>
          <w:sz w:val="28"/>
          <w:szCs w:val="28"/>
        </w:rPr>
        <w:t>еестр муниципа</w:t>
      </w:r>
      <w:r>
        <w:rPr>
          <w:rFonts w:ascii="Times New Roman" w:hAnsi="Times New Roman"/>
          <w:sz w:val="28"/>
          <w:szCs w:val="28"/>
        </w:rPr>
        <w:t>льного имущества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>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под</w:t>
      </w:r>
      <w:r>
        <w:rPr>
          <w:rFonts w:ascii="Times New Roman" w:hAnsi="Times New Roman"/>
          <w:sz w:val="28"/>
          <w:szCs w:val="28"/>
        </w:rPr>
        <w:t>готовка и подписание распоряжения</w:t>
      </w:r>
      <w:r w:rsidRPr="007D7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- выдача договора социального найма либо уведомления о приостановлении течения срока предоставления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</w:t>
      </w:r>
      <w:r w:rsidRPr="00DA36A9">
        <w:rPr>
          <w:rFonts w:ascii="Times New Roman" w:hAnsi="Times New Roman"/>
          <w:sz w:val="28"/>
          <w:szCs w:val="28"/>
        </w:rPr>
        <w:t xml:space="preserve">административных процедур, предусмотренных </w:t>
      </w:r>
      <w:r>
        <w:rPr>
          <w:rFonts w:ascii="Times New Roman" w:hAnsi="Times New Roman"/>
          <w:sz w:val="28"/>
          <w:szCs w:val="28"/>
        </w:rPr>
        <w:t xml:space="preserve">разделом III </w:t>
      </w:r>
      <w:r w:rsidRPr="00DA36A9">
        <w:rPr>
          <w:rFonts w:ascii="Times New Roman" w:hAnsi="Times New Roman"/>
          <w:sz w:val="28"/>
          <w:szCs w:val="28"/>
        </w:rPr>
        <w:t>настоящего административного регламента, приведена в Приложении N 2 к настоящему административному регламенту.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 ПРИЕМ И РЕГИСТРАЦИЯ ЗАЯВЛЕНИЯ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2.1. Основанием для начала административной процедуры является: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 личное обращение заявителя или уполномоченного им лица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заявлением </w:t>
      </w:r>
      <w:r w:rsidRPr="00DA36A9">
        <w:rPr>
          <w:rFonts w:ascii="Times New Roman" w:hAnsi="Times New Roman"/>
          <w:sz w:val="28"/>
          <w:szCs w:val="28"/>
        </w:rPr>
        <w:t>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и о заключении договора социального найма по форме согласно Приложению N 1 к настоящему административному регламенту с приложением документов, указанных в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2.2. Ответственным за выполнение данной административно</w:t>
      </w:r>
      <w:r>
        <w:rPr>
          <w:rFonts w:ascii="Times New Roman" w:hAnsi="Times New Roman"/>
          <w:sz w:val="28"/>
          <w:szCs w:val="28"/>
        </w:rPr>
        <w:t>й процедуры является специалист юридического отдела (далее –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>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2.3. В ходе прие</w:t>
      </w:r>
      <w:r>
        <w:rPr>
          <w:rFonts w:ascii="Times New Roman" w:hAnsi="Times New Roman"/>
          <w:sz w:val="28"/>
          <w:szCs w:val="28"/>
        </w:rPr>
        <w:t>ма документов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сверяет копии документов с их оригиналами, и в случае их соответствия заверяет копии своей подписью и возвращает оригиналы документов заявителю. После сверки копий документов с их</w:t>
      </w:r>
      <w:r>
        <w:rPr>
          <w:rFonts w:ascii="Times New Roman" w:hAnsi="Times New Roman"/>
          <w:sz w:val="28"/>
          <w:szCs w:val="28"/>
        </w:rPr>
        <w:t xml:space="preserve"> оригиналами специалист  администрации </w:t>
      </w:r>
      <w:r w:rsidRPr="00DA36A9">
        <w:rPr>
          <w:rFonts w:ascii="Times New Roman" w:hAnsi="Times New Roman"/>
          <w:sz w:val="28"/>
          <w:szCs w:val="28"/>
        </w:rPr>
        <w:t xml:space="preserve">принимает заявление и документы, предусмотренные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 выдает заявителю </w:t>
      </w:r>
      <w:hyperlink w:anchor="Par75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расписку</w:t>
        </w:r>
      </w:hyperlink>
      <w:r w:rsidRPr="00DA36A9">
        <w:rPr>
          <w:rFonts w:ascii="Times New Roman" w:hAnsi="Times New Roman"/>
          <w:sz w:val="28"/>
          <w:szCs w:val="28"/>
        </w:rPr>
        <w:t xml:space="preserve"> в получении документов, с указанием перечня принятых документов, даты их принятия и Ф.И.О. специалиста, осуществившего их прием (по форме согласно приложению N 4 к настоящему административному регламенту).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2.4. В день поступления заявления оно подлежит регистрации в журнале регистраци</w:t>
      </w:r>
      <w:r>
        <w:rPr>
          <w:rFonts w:ascii="Times New Roman" w:hAnsi="Times New Roman"/>
          <w:sz w:val="28"/>
          <w:szCs w:val="28"/>
        </w:rPr>
        <w:t>и заявлений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2.5. Результатом административной процедуры является регистрация заявления в журнале регистрации заявлений в день поступления и выдача заявителю расписки в получении документов.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3B6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 РАССМОТРЕНИЕ ЗАЯВЛЕНИЯ И ПРЕДСТАВЛЕННЫХ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A9">
        <w:rPr>
          <w:rFonts w:ascii="Times New Roman" w:hAnsi="Times New Roman"/>
          <w:sz w:val="28"/>
          <w:szCs w:val="28"/>
        </w:rPr>
        <w:t>ПОДГОТОВКА ПРОЕКТА ОТКАЗА В ПРЕДОСТАВЛЕНИИ МУНИЦИПАЛЬНОЙ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УСЛУГИ ИЛИ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DA36A9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ПРИВАТИЗИРОВАННОГО ЖИЛОГО ПОМЕЩЕНИЯ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3.1. Основанием для начала административной процедуры является регистрация заявления в журнале регистрации заявлений в день поступления.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3.2. Ответственным за выполнение данной административной процед</w:t>
      </w:r>
      <w:r>
        <w:rPr>
          <w:rFonts w:ascii="Times New Roman" w:hAnsi="Times New Roman"/>
          <w:sz w:val="28"/>
          <w:szCs w:val="28"/>
        </w:rPr>
        <w:t>уры является специалист юридического отдела администрации городского поселения Белореченского муниципального образования ( далее – специалист администрации)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70"/>
      <w:bookmarkEnd w:id="4"/>
      <w:r>
        <w:rPr>
          <w:rFonts w:ascii="Times New Roman" w:hAnsi="Times New Roman"/>
          <w:sz w:val="28"/>
          <w:szCs w:val="28"/>
        </w:rPr>
        <w:t>3.3.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в течение 3 дней с момента регистрации заявления в журнале регистрации заявлений направляет запрос в Управление Федеральной службы государственной регистрации, кадастра и картографии по Иркутской области о предоставлении выписки из Единого государственного реестра прав на недвижимое имущество и сделок с ним о наличии зарегистрированных прав на передаваемое в муниципальную собственность жилое помещение либо уведомления об отсутствии в Едином государственном реестре прав на недвижимое имущество и сделок с ним запрашиваемых сведений.</w:t>
      </w:r>
    </w:p>
    <w:p w:rsidR="00FE4A2B" w:rsidRPr="00DA36A9" w:rsidRDefault="00FE4A2B" w:rsidP="003B7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Запрос</w:t>
        </w:r>
      </w:hyperlink>
      <w:r w:rsidRPr="00DA36A9">
        <w:rPr>
          <w:rFonts w:ascii="Times New Roman" w:hAnsi="Times New Roman"/>
          <w:sz w:val="28"/>
          <w:szCs w:val="28"/>
        </w:rPr>
        <w:t xml:space="preserve"> оформляется по форме, утвержденной Приказом Министерства экономического развития Российской Федерации от 14.05.2010 N 180 "Об установлении порядка предоставления сведений, содержащихся в едином государственном реестре прав на недвижимое имущество и сделок с ним"</w:t>
      </w:r>
      <w:r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в течение одного дня с момента получения запрошенных сведений, указанных в </w:t>
      </w:r>
      <w:hyperlink w:anchor="Par27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3.3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настоящей главы, рассматривает заявление и документы, указанные в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на предмет наличия (отсутствия) оснований для отказа в предоставлении муниципальной услуги, указанных в </w:t>
      </w:r>
      <w:hyperlink w:anchor="Par16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главе 8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74"/>
      <w:bookmarkEnd w:id="5"/>
      <w:r w:rsidRPr="00DA36A9">
        <w:rPr>
          <w:rFonts w:ascii="Times New Roman" w:hAnsi="Times New Roman"/>
          <w:sz w:val="28"/>
          <w:szCs w:val="28"/>
        </w:rPr>
        <w:t xml:space="preserve">3.5. В случае отсутствия оснований для отказа в предоставлении муниципальной услуги, предусмотренных </w:t>
      </w:r>
      <w:hyperlink w:anchor="Par16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8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в течение 5 дней с момента получения сведений, указанных в </w:t>
      </w:r>
      <w:hyperlink w:anchor="Par27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3.3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настоящей главы, подготавливает проект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75"/>
      <w:bookmarkEnd w:id="6"/>
      <w:r w:rsidRPr="00DA36A9">
        <w:rPr>
          <w:rFonts w:ascii="Times New Roman" w:hAnsi="Times New Roman"/>
          <w:sz w:val="28"/>
          <w:szCs w:val="28"/>
        </w:rPr>
        <w:t xml:space="preserve">3.6. В случае наличия оснований для отказа в предоставлении муниципальной услуги, предусмотренных </w:t>
      </w:r>
      <w:hyperlink w:anchor="Par16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8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специалист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в течение 5 дней с момента получения сведений, указанных в </w:t>
      </w:r>
      <w:hyperlink w:anchor="Par27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3.3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настоящей главы, готовит проект отказа в предоставлении муниципальной услуги. Отказ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оформляется письменно и</w:t>
      </w:r>
      <w:r w:rsidRPr="00DA36A9">
        <w:rPr>
          <w:rFonts w:ascii="Times New Roman" w:hAnsi="Times New Roman"/>
          <w:sz w:val="28"/>
          <w:szCs w:val="28"/>
        </w:rPr>
        <w:t xml:space="preserve"> должен содержать ссылку на основания для отказа в предоставлении муниципальной услуги, предусмотренные </w:t>
      </w:r>
      <w:hyperlink w:anchor="Par16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8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3.7. Результатом административной процедуры является подготовка проекта отказа в предоставлении муниципальной услуги или проекта распоряжения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 СО</w:t>
      </w:r>
      <w:r>
        <w:rPr>
          <w:rFonts w:ascii="Times New Roman" w:hAnsi="Times New Roman"/>
          <w:sz w:val="28"/>
          <w:szCs w:val="28"/>
        </w:rPr>
        <w:t xml:space="preserve">ГЛАСОВАНИЕ И ПОДПИСАНИЕ </w:t>
      </w:r>
      <w:r w:rsidRPr="00DA36A9">
        <w:rPr>
          <w:rFonts w:ascii="Times New Roman" w:hAnsi="Times New Roman"/>
          <w:sz w:val="28"/>
          <w:szCs w:val="28"/>
        </w:rPr>
        <w:t xml:space="preserve"> ОТКАЗА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В ПРЕДОСТАВЛЕНИИ МУНИЦИПАЛЬНОЙ УСЛУГИ ИЛИ РАСПОРЯЖЕНИЯ</w:t>
      </w:r>
    </w:p>
    <w:p w:rsidR="00FE4A2B" w:rsidRPr="00DA36A9" w:rsidRDefault="00FE4A2B" w:rsidP="00D06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ПРИВАТИЗИРОВАННОГО ЖИЛОГО ПОМЕЩЕНИЯ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4.1. Основанием для начала административной процед</w:t>
      </w:r>
      <w:r>
        <w:rPr>
          <w:rFonts w:ascii="Times New Roman" w:hAnsi="Times New Roman"/>
          <w:sz w:val="28"/>
          <w:szCs w:val="28"/>
        </w:rPr>
        <w:t>уры является подготовка</w:t>
      </w:r>
      <w:r w:rsidRPr="00DA36A9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или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4.2. Ответственным за выполнение данной административной проце</w:t>
      </w:r>
      <w:r>
        <w:rPr>
          <w:rFonts w:ascii="Times New Roman" w:hAnsi="Times New Roman"/>
          <w:sz w:val="28"/>
          <w:szCs w:val="28"/>
        </w:rPr>
        <w:t>дуры является специалист юридического отдела администрации (далее- специалист)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287"/>
      <w:bookmarkEnd w:id="7"/>
      <w:r>
        <w:rPr>
          <w:rFonts w:ascii="Times New Roman" w:hAnsi="Times New Roman"/>
          <w:sz w:val="28"/>
          <w:szCs w:val="28"/>
        </w:rPr>
        <w:t xml:space="preserve">4.3. Специалист </w:t>
      </w:r>
      <w:r w:rsidRPr="00DA36A9">
        <w:rPr>
          <w:rFonts w:ascii="Times New Roman" w:hAnsi="Times New Roman"/>
          <w:sz w:val="28"/>
          <w:szCs w:val="28"/>
        </w:rPr>
        <w:t xml:space="preserve"> в течение одного рабочего дня с момента подготовки проекта отказа в предоставлении муниципальной услуги передает его на согласование </w:t>
      </w:r>
      <w:r>
        <w:rPr>
          <w:rFonts w:ascii="Times New Roman" w:hAnsi="Times New Roman"/>
          <w:sz w:val="28"/>
          <w:szCs w:val="28"/>
        </w:rPr>
        <w:t>начальнику юридического отдела.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88"/>
      <w:bookmarkEnd w:id="8"/>
      <w:r>
        <w:rPr>
          <w:rFonts w:ascii="Times New Roman" w:hAnsi="Times New Roman"/>
          <w:sz w:val="28"/>
          <w:szCs w:val="28"/>
        </w:rPr>
        <w:t xml:space="preserve">4.4. Начальник юридического отдела </w:t>
      </w:r>
      <w:r w:rsidRPr="00DA36A9">
        <w:rPr>
          <w:rFonts w:ascii="Times New Roman" w:hAnsi="Times New Roman"/>
          <w:sz w:val="28"/>
          <w:szCs w:val="28"/>
        </w:rPr>
        <w:t xml:space="preserve"> в течение 2 дней с момента получения проекта отказа в предоставлении муниципальной услуги согласовывает его и передает на подпись </w:t>
      </w:r>
      <w:r>
        <w:rPr>
          <w:rFonts w:ascii="Times New Roman" w:hAnsi="Times New Roman"/>
          <w:sz w:val="28"/>
          <w:szCs w:val="28"/>
        </w:rPr>
        <w:t xml:space="preserve">главе администрации городского поселения Белореченского муниципального образования, </w:t>
      </w:r>
      <w:r w:rsidRPr="00DA36A9">
        <w:rPr>
          <w:rFonts w:ascii="Times New Roman" w:hAnsi="Times New Roman"/>
          <w:sz w:val="28"/>
          <w:szCs w:val="28"/>
        </w:rPr>
        <w:t>либо подготавливает мотивированные замечания и</w:t>
      </w:r>
      <w:r>
        <w:rPr>
          <w:rFonts w:ascii="Times New Roman" w:hAnsi="Times New Roman"/>
          <w:sz w:val="28"/>
          <w:szCs w:val="28"/>
        </w:rPr>
        <w:t xml:space="preserve"> передает их специалисту юридического отдела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89"/>
      <w:bookmarkEnd w:id="9"/>
      <w:r>
        <w:rPr>
          <w:rFonts w:ascii="Times New Roman" w:hAnsi="Times New Roman"/>
          <w:sz w:val="28"/>
          <w:szCs w:val="28"/>
        </w:rPr>
        <w:t>4.5</w:t>
      </w:r>
      <w:r w:rsidRPr="00DA36A9">
        <w:rPr>
          <w:rFonts w:ascii="Times New Roman" w:hAnsi="Times New Roman"/>
          <w:sz w:val="28"/>
          <w:szCs w:val="28"/>
        </w:rPr>
        <w:t xml:space="preserve">. Мотивированные замечания, указанные в </w:t>
      </w:r>
      <w:hyperlink w:anchor="Par288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DA36A9">
          <w:rPr>
            <w:rFonts w:ascii="Times New Roman" w:hAnsi="Times New Roman"/>
            <w:color w:val="0000FF"/>
            <w:sz w:val="28"/>
            <w:szCs w:val="28"/>
          </w:rPr>
          <w:t>п. 4.4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A36A9">
        <w:rPr>
          <w:rFonts w:ascii="Times New Roman" w:hAnsi="Times New Roman"/>
          <w:sz w:val="28"/>
          <w:szCs w:val="28"/>
        </w:rPr>
        <w:t>настоящей главы, подлежат</w:t>
      </w:r>
      <w:r>
        <w:rPr>
          <w:rFonts w:ascii="Times New Roman" w:hAnsi="Times New Roman"/>
          <w:sz w:val="28"/>
          <w:szCs w:val="28"/>
        </w:rPr>
        <w:t xml:space="preserve"> устранению специалистом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в течение 3 дней с момента их получения.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91"/>
      <w:bookmarkStart w:id="11" w:name="Par292"/>
      <w:bookmarkEnd w:id="10"/>
      <w:bookmarkEnd w:id="11"/>
      <w:r>
        <w:rPr>
          <w:rFonts w:ascii="Times New Roman" w:hAnsi="Times New Roman"/>
          <w:sz w:val="28"/>
          <w:szCs w:val="28"/>
        </w:rPr>
        <w:t>4.6</w:t>
      </w:r>
      <w:r w:rsidRPr="00DA36A9">
        <w:rPr>
          <w:rFonts w:ascii="Times New Roman" w:hAnsi="Times New Roman"/>
          <w:sz w:val="28"/>
          <w:szCs w:val="28"/>
        </w:rPr>
        <w:t>. В течение 3 дней с момента получе</w:t>
      </w:r>
      <w:r>
        <w:rPr>
          <w:rFonts w:ascii="Times New Roman" w:hAnsi="Times New Roman"/>
          <w:sz w:val="28"/>
          <w:szCs w:val="28"/>
        </w:rPr>
        <w:t>ния замечаний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устраняет их либо подготавливает отказ в предоставлении муниципальной услуги по основаниям, предусмотренным </w:t>
      </w:r>
      <w:hyperlink w:anchor="Par16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8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99"/>
      <w:bookmarkEnd w:id="12"/>
      <w:r>
        <w:rPr>
          <w:rFonts w:ascii="Times New Roman" w:hAnsi="Times New Roman"/>
          <w:sz w:val="28"/>
          <w:szCs w:val="28"/>
        </w:rPr>
        <w:t>4.7</w:t>
      </w:r>
      <w:r w:rsidRPr="00DA36A9">
        <w:rPr>
          <w:rFonts w:ascii="Times New Roman" w:hAnsi="Times New Roman"/>
          <w:sz w:val="28"/>
          <w:szCs w:val="28"/>
        </w:rPr>
        <w:t xml:space="preserve">. Распоряжение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подлежит регистрации в базе данных </w:t>
      </w:r>
      <w:r>
        <w:rPr>
          <w:rFonts w:ascii="Times New Roman" w:hAnsi="Times New Roman"/>
          <w:sz w:val="28"/>
          <w:szCs w:val="28"/>
        </w:rPr>
        <w:t>распоряжений по основной деятельности.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300"/>
      <w:bookmarkEnd w:id="13"/>
      <w:r>
        <w:rPr>
          <w:rFonts w:ascii="Times New Roman" w:hAnsi="Times New Roman"/>
          <w:sz w:val="28"/>
          <w:szCs w:val="28"/>
        </w:rPr>
        <w:t>4.8</w:t>
      </w:r>
      <w:r w:rsidRPr="00DA36A9">
        <w:rPr>
          <w:rFonts w:ascii="Times New Roman" w:hAnsi="Times New Roman"/>
          <w:sz w:val="28"/>
          <w:szCs w:val="28"/>
        </w:rPr>
        <w:t>. В течение 2 дней с момента регистрации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приватизированного жилог</w:t>
      </w:r>
      <w:r>
        <w:rPr>
          <w:rFonts w:ascii="Times New Roman" w:hAnsi="Times New Roman"/>
          <w:sz w:val="28"/>
          <w:szCs w:val="28"/>
        </w:rPr>
        <w:t>о помещения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готовит</w:t>
      </w:r>
      <w:r>
        <w:rPr>
          <w:rFonts w:ascii="Times New Roman" w:hAnsi="Times New Roman"/>
          <w:sz w:val="28"/>
          <w:szCs w:val="28"/>
        </w:rPr>
        <w:t xml:space="preserve"> соглашение </w:t>
      </w:r>
      <w:r w:rsidRPr="00DA36A9">
        <w:rPr>
          <w:rFonts w:ascii="Times New Roman" w:hAnsi="Times New Roman"/>
          <w:sz w:val="28"/>
          <w:szCs w:val="28"/>
        </w:rPr>
        <w:t>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приватизированного жилого помещения (примерная форма приведена в Приложении N 3 к настоящему административному регламенту) и доверенность в Управление Федеральной службы государственной регистрации, кадастра и картографии по Иркутской области на регистрацию права собственности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DA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Белореченского </w:t>
      </w:r>
      <w:r w:rsidRPr="00DA36A9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и передает их на подпи</w:t>
      </w:r>
      <w:r>
        <w:rPr>
          <w:rFonts w:ascii="Times New Roman" w:hAnsi="Times New Roman"/>
          <w:sz w:val="28"/>
          <w:szCs w:val="28"/>
        </w:rPr>
        <w:t>сь главе администрации городского поселения Белореченского муниципального образования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Доверенность, указанная в </w:t>
      </w:r>
      <w:hyperlink w:anchor="Par30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абзаце 1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пункта, выдается сроком на 40 календарных дней.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302"/>
      <w:bookmarkEnd w:id="14"/>
      <w:r>
        <w:rPr>
          <w:rFonts w:ascii="Times New Roman" w:hAnsi="Times New Roman"/>
          <w:sz w:val="28"/>
          <w:szCs w:val="28"/>
        </w:rPr>
        <w:t>4.9</w:t>
      </w:r>
      <w:r w:rsidRPr="00DA36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администрации городского поселения Белоренченского</w:t>
      </w:r>
      <w:r w:rsidRPr="00DA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подписывает соглашение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и доверенность в Управление Федеральной службы государственной регистрации, кадастра и картографии по Иркутской области на регистрацию права собственности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DA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Белореченского </w:t>
      </w:r>
      <w:r w:rsidRPr="00DA36A9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r w:rsidRPr="00DA36A9">
        <w:rPr>
          <w:rFonts w:ascii="Times New Roman" w:hAnsi="Times New Roman"/>
          <w:sz w:val="28"/>
          <w:szCs w:val="28"/>
        </w:rPr>
        <w:t>на передаваемое в му</w:t>
      </w:r>
      <w:r>
        <w:rPr>
          <w:rFonts w:ascii="Times New Roman" w:hAnsi="Times New Roman"/>
          <w:sz w:val="28"/>
          <w:szCs w:val="28"/>
        </w:rPr>
        <w:t xml:space="preserve">ниципальную собственность городского поселения Белореченского муниципального образования. 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DA36A9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</w:t>
      </w:r>
      <w:r w:rsidRPr="00DA36A9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или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</w:t>
      </w:r>
      <w:r>
        <w:rPr>
          <w:rFonts w:ascii="Times New Roman" w:hAnsi="Times New Roman"/>
          <w:sz w:val="28"/>
          <w:szCs w:val="28"/>
        </w:rPr>
        <w:t xml:space="preserve">мещения и подписание </w:t>
      </w:r>
      <w:r w:rsidRPr="00DA36A9">
        <w:rPr>
          <w:rFonts w:ascii="Times New Roman" w:hAnsi="Times New Roman"/>
          <w:sz w:val="28"/>
          <w:szCs w:val="28"/>
        </w:rPr>
        <w:t xml:space="preserve"> доверенности на регистрацию права собственности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и соглашения о приеме в муниципальную</w:t>
      </w:r>
      <w:r>
        <w:rPr>
          <w:rFonts w:ascii="Times New Roman" w:hAnsi="Times New Roman"/>
          <w:sz w:val="28"/>
          <w:szCs w:val="28"/>
        </w:rPr>
        <w:t xml:space="preserve">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 НАПРАВЛЕНИЕ (ВЫДАЧА) ЗАЯВИТЕЛЮ (ПРЕДСТАВИТЕЛЮ ЗАЯВИТЕЛЯ)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ОТКАЗА В ПРЕДОСТАВЛЕНИИ МУНИЦИПАЛЬНОЙ УСЛУГИ ЛИБО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ПОДПИСАНИЕ СОГЛАШЕНИЯ О ПРИЕМЕ В МУНИЦИПАЛЬНУЮ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ПРИВАТИЗИРОВАННОГО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ЖИЛОГО ПОМЕЩЕНИЯ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5.1. Основанием для начала административной процедуры является регистрация отказа в предоставлении муниципальной услуги либо распоряжения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</w:t>
      </w:r>
      <w:r>
        <w:rPr>
          <w:rFonts w:ascii="Times New Roman" w:hAnsi="Times New Roman"/>
          <w:sz w:val="28"/>
          <w:szCs w:val="28"/>
        </w:rPr>
        <w:t xml:space="preserve">го помещения </w:t>
      </w:r>
      <w:r w:rsidRPr="00DA36A9">
        <w:rPr>
          <w:rFonts w:ascii="Times New Roman" w:hAnsi="Times New Roman"/>
          <w:sz w:val="28"/>
          <w:szCs w:val="28"/>
        </w:rPr>
        <w:t xml:space="preserve"> и подписание </w:t>
      </w:r>
      <w:r>
        <w:rPr>
          <w:rFonts w:ascii="Times New Roman" w:hAnsi="Times New Roman"/>
          <w:sz w:val="28"/>
          <w:szCs w:val="28"/>
        </w:rPr>
        <w:t>главой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доверенности на регистрацию права собственности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</w:t>
      </w:r>
      <w:r w:rsidRPr="00DA36A9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r w:rsidRPr="00DA36A9">
        <w:rPr>
          <w:rFonts w:ascii="Times New Roman" w:hAnsi="Times New Roman"/>
          <w:sz w:val="28"/>
          <w:szCs w:val="28"/>
        </w:rPr>
        <w:t>на передаваемое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и соглашения о приеме в муниципальну</w:t>
      </w:r>
      <w:r>
        <w:rPr>
          <w:rFonts w:ascii="Times New Roman" w:hAnsi="Times New Roman"/>
          <w:sz w:val="28"/>
          <w:szCs w:val="28"/>
        </w:rPr>
        <w:t xml:space="preserve">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>приватизированного жилого помещения.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5.2. Ответственным за выполнение данной административной процед</w:t>
      </w:r>
      <w:r>
        <w:rPr>
          <w:rFonts w:ascii="Times New Roman" w:hAnsi="Times New Roman"/>
          <w:sz w:val="28"/>
          <w:szCs w:val="28"/>
        </w:rPr>
        <w:t>уры является специалист организационного отдела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313"/>
      <w:bookmarkEnd w:id="15"/>
      <w:r w:rsidRPr="00DA36A9">
        <w:rPr>
          <w:rFonts w:ascii="Times New Roman" w:hAnsi="Times New Roman"/>
          <w:sz w:val="28"/>
          <w:szCs w:val="28"/>
        </w:rPr>
        <w:t>5.3. В течение 3 дней с момента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Pr="00DA36A9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</w:t>
      </w:r>
      <w:r>
        <w:rPr>
          <w:rFonts w:ascii="Times New Roman" w:hAnsi="Times New Roman"/>
          <w:sz w:val="28"/>
          <w:szCs w:val="28"/>
        </w:rPr>
        <w:t xml:space="preserve">уги специалист организационного отдела </w:t>
      </w:r>
      <w:r w:rsidRPr="00DA36A9">
        <w:rPr>
          <w:rFonts w:ascii="Times New Roman" w:hAnsi="Times New Roman"/>
          <w:sz w:val="28"/>
          <w:szCs w:val="28"/>
        </w:rPr>
        <w:t xml:space="preserve"> направляет его заявителю заказным письмом с уведомлением либо выдает его заявителю.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ar316"/>
      <w:bookmarkEnd w:id="16"/>
      <w:r w:rsidRPr="00DA36A9">
        <w:rPr>
          <w:rFonts w:ascii="Times New Roman" w:hAnsi="Times New Roman"/>
          <w:sz w:val="28"/>
          <w:szCs w:val="28"/>
        </w:rPr>
        <w:t>5.4. В течение 3 дней со дня регистраци</w:t>
      </w:r>
      <w:r>
        <w:rPr>
          <w:rFonts w:ascii="Times New Roman" w:hAnsi="Times New Roman"/>
          <w:sz w:val="28"/>
          <w:szCs w:val="28"/>
        </w:rPr>
        <w:t>и распоряжения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</w:t>
      </w:r>
      <w:r>
        <w:rPr>
          <w:rFonts w:ascii="Times New Roman" w:hAnsi="Times New Roman"/>
          <w:sz w:val="28"/>
          <w:szCs w:val="28"/>
        </w:rPr>
        <w:t>о помещения специалист организационного отдела</w:t>
      </w:r>
      <w:r w:rsidRPr="00DA36A9">
        <w:rPr>
          <w:rFonts w:ascii="Times New Roman" w:hAnsi="Times New Roman"/>
          <w:sz w:val="28"/>
          <w:szCs w:val="28"/>
        </w:rPr>
        <w:t xml:space="preserve"> направляет (выдает) заявителю письмо с предложением заключить соглашение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заказным письмом с уведомлением.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5.5 Письмо с предложением заключить соглашение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</w:t>
      </w:r>
      <w:r>
        <w:rPr>
          <w:rFonts w:ascii="Times New Roman" w:hAnsi="Times New Roman"/>
          <w:sz w:val="28"/>
          <w:szCs w:val="28"/>
        </w:rPr>
        <w:t>о помещения оформляется на бланке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>, подписывается</w:t>
      </w:r>
      <w:r>
        <w:rPr>
          <w:rFonts w:ascii="Times New Roman" w:hAnsi="Times New Roman"/>
          <w:sz w:val="28"/>
          <w:szCs w:val="28"/>
        </w:rPr>
        <w:t xml:space="preserve">  главой администрации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регистрируется </w:t>
      </w:r>
      <w:r w:rsidRPr="00DA36A9">
        <w:rPr>
          <w:rFonts w:ascii="Times New Roman" w:hAnsi="Times New Roman"/>
          <w:sz w:val="28"/>
          <w:szCs w:val="28"/>
        </w:rPr>
        <w:t xml:space="preserve"> в день его подписания.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5.6. Соглашение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помещения, оформленное в трех экземплярах, подписывается всеми лицами, указанными в соглашении (либо их представителями), при их личной явке в</w:t>
      </w:r>
      <w:r>
        <w:rPr>
          <w:rFonts w:ascii="Times New Roman" w:hAnsi="Times New Roman"/>
          <w:sz w:val="28"/>
          <w:szCs w:val="28"/>
        </w:rPr>
        <w:t xml:space="preserve"> присутствии специалиста юридического отдела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ar321"/>
      <w:bookmarkEnd w:id="17"/>
      <w:r w:rsidRPr="00DA36A9">
        <w:rPr>
          <w:rFonts w:ascii="Times New Roman" w:hAnsi="Times New Roman"/>
          <w:sz w:val="28"/>
          <w:szCs w:val="28"/>
        </w:rPr>
        <w:t>5.7. В день подписания соглашения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</w:t>
      </w:r>
      <w:r>
        <w:rPr>
          <w:rFonts w:ascii="Times New Roman" w:hAnsi="Times New Roman"/>
          <w:sz w:val="28"/>
          <w:szCs w:val="28"/>
        </w:rPr>
        <w:t>ого помещения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выдает заявителю под роспись два экземпляра соглашения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помещения, один из которых - для представления в Управление Федеральной службы государственной регистрации, кадастра и картографии по Иркутской области с целью прекращения права заявителя на передаваемое в собственность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          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приватизированное жилое помещение. Одновременно с соглашением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 xml:space="preserve">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заявителю выдается доверенность на государственную регистрацию права собственности</w:t>
      </w:r>
      <w:r>
        <w:rPr>
          <w:rFonts w:ascii="Times New Roman" w:hAnsi="Times New Roman"/>
          <w:sz w:val="28"/>
          <w:szCs w:val="28"/>
        </w:rPr>
        <w:t xml:space="preserve"> городского поселения Белореченского</w:t>
      </w:r>
      <w:r w:rsidRPr="00DA36A9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</w:t>
      </w:r>
      <w:r>
        <w:rPr>
          <w:rFonts w:ascii="Times New Roman" w:hAnsi="Times New Roman"/>
          <w:sz w:val="28"/>
          <w:szCs w:val="28"/>
        </w:rPr>
        <w:t>ую собственность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помещение. Один экземпляр соглашения остается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ar322"/>
      <w:bookmarkEnd w:id="18"/>
      <w:r w:rsidRPr="00DA36A9">
        <w:rPr>
          <w:rFonts w:ascii="Times New Roman" w:hAnsi="Times New Roman"/>
          <w:sz w:val="28"/>
          <w:szCs w:val="28"/>
        </w:rPr>
        <w:t>5.8. Течение срока предоставления муниципальной услуги приостанавливается с</w:t>
      </w:r>
      <w:r>
        <w:rPr>
          <w:rFonts w:ascii="Times New Roman" w:hAnsi="Times New Roman"/>
          <w:sz w:val="28"/>
          <w:szCs w:val="28"/>
        </w:rPr>
        <w:t>о</w:t>
      </w:r>
      <w:r w:rsidRPr="00DA36A9">
        <w:rPr>
          <w:rFonts w:ascii="Times New Roman" w:hAnsi="Times New Roman"/>
          <w:sz w:val="28"/>
          <w:szCs w:val="28"/>
        </w:rPr>
        <w:t xml:space="preserve"> дня выдачи заявителю под роспись двух экземпляров соглашения о приеме в муниципальную собственность город</w:t>
      </w:r>
      <w:r>
        <w:rPr>
          <w:rFonts w:ascii="Times New Roman" w:hAnsi="Times New Roman"/>
          <w:sz w:val="28"/>
          <w:szCs w:val="28"/>
        </w:rPr>
        <w:t>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и доверенности на государственную регистрацию права собственности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</w:t>
      </w:r>
      <w:r w:rsidRPr="00DA36A9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</w:t>
      </w:r>
      <w:r w:rsidRPr="00DA36A9">
        <w:rPr>
          <w:rFonts w:ascii="Times New Roman" w:hAnsi="Times New Roman"/>
          <w:sz w:val="28"/>
          <w:szCs w:val="28"/>
        </w:rPr>
        <w:t xml:space="preserve"> жилое помещение до дня получения с Управления Федеральной службы регистрации, кадастра и картографии по Иркутской области сведений о прекращении государственной регистрации права собственности заявителя на жилое помещение и регистрации права собственности </w:t>
      </w:r>
      <w:r>
        <w:rPr>
          <w:rFonts w:ascii="Times New Roman" w:hAnsi="Times New Roman"/>
          <w:sz w:val="28"/>
          <w:szCs w:val="28"/>
        </w:rPr>
        <w:t xml:space="preserve"> городского поселения Белореченского </w:t>
      </w:r>
      <w:r w:rsidRPr="00DA36A9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жилое помещение.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ar323"/>
      <w:bookmarkEnd w:id="19"/>
      <w:r w:rsidRPr="00DA36A9">
        <w:rPr>
          <w:rFonts w:ascii="Times New Roman" w:hAnsi="Times New Roman"/>
          <w:sz w:val="28"/>
          <w:szCs w:val="28"/>
        </w:rPr>
        <w:t xml:space="preserve">5.9. В течение 2 дней со дня окончания срока действия доверенности, указанной в </w:t>
      </w:r>
      <w:hyperlink w:anchor="Par30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4.13 главы 4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запрашивает в Управлении Федеральной службы государственной регистрации, кадастра и картографии по Иркутской области сведения о прекращении государственной регистрации прав заявителя на жилое помещение и о дате обращении заявителя за прекращением государственной регистрации права собственности заявителя и регистрацией права собственности муниципа</w:t>
      </w:r>
      <w:r>
        <w:rPr>
          <w:rFonts w:ascii="Times New Roman" w:hAnsi="Times New Roman"/>
          <w:sz w:val="28"/>
          <w:szCs w:val="28"/>
        </w:rPr>
        <w:t>льного образования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на жилое помещение.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В случае, если с Управления Федеральной службы государственной регистрации, кадастра и картографии по Иркутской области поступают сведения, что заявитель обратился за совершением действий, указанных в </w:t>
      </w:r>
      <w:hyperlink w:anchor="Par32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абзаце 1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пункта, но регистрация права собственности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</w:t>
      </w:r>
      <w:r w:rsidRPr="00DA36A9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на жилое помещение не </w:t>
      </w:r>
      <w:r>
        <w:rPr>
          <w:rFonts w:ascii="Times New Roman" w:hAnsi="Times New Roman"/>
          <w:sz w:val="28"/>
          <w:szCs w:val="28"/>
        </w:rPr>
        <w:t>осуществлена,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повторно запрашивает сведения, указанные в </w:t>
      </w:r>
      <w:hyperlink w:anchor="Par32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абзаце 1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пункта в течение 2 дней с момента истечения 30 дней с момента обращения заявителя в Управление Федеральной службы государственной регистрации, кадастра и картографии по Иркутской области.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ar325"/>
      <w:bookmarkEnd w:id="20"/>
      <w:r w:rsidRPr="00DA36A9">
        <w:rPr>
          <w:rFonts w:ascii="Times New Roman" w:hAnsi="Times New Roman"/>
          <w:sz w:val="28"/>
          <w:szCs w:val="28"/>
        </w:rPr>
        <w:t>5.10. В течение 2 дней с момента получения сведений о прекращении государственной регистрации прав заявителя (заявителей) на жи</w:t>
      </w:r>
      <w:r>
        <w:rPr>
          <w:rFonts w:ascii="Times New Roman" w:hAnsi="Times New Roman"/>
          <w:sz w:val="28"/>
          <w:szCs w:val="28"/>
        </w:rPr>
        <w:t xml:space="preserve">лое помещение специалист юридического отдела </w:t>
      </w:r>
      <w:r w:rsidRPr="00DA36A9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>финансово-экономический отдел  служебную записку</w:t>
      </w:r>
      <w:r w:rsidRPr="00DA36A9">
        <w:rPr>
          <w:rFonts w:ascii="Times New Roman" w:hAnsi="Times New Roman"/>
          <w:sz w:val="28"/>
          <w:szCs w:val="28"/>
        </w:rPr>
        <w:t>, о необходимости внесения изменений в Реестр муниципа</w:t>
      </w:r>
      <w:r>
        <w:rPr>
          <w:rFonts w:ascii="Times New Roman" w:hAnsi="Times New Roman"/>
          <w:sz w:val="28"/>
          <w:szCs w:val="28"/>
        </w:rPr>
        <w:t>льного имущества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с приложением копии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приеме в муницип</w:t>
      </w:r>
      <w:r>
        <w:rPr>
          <w:rFonts w:ascii="Times New Roman" w:hAnsi="Times New Roman"/>
          <w:sz w:val="28"/>
          <w:szCs w:val="28"/>
        </w:rPr>
        <w:t xml:space="preserve">альную собственность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помещения, копии соглашения о приеме в муниципальн</w:t>
      </w:r>
      <w:r>
        <w:rPr>
          <w:rFonts w:ascii="Times New Roman" w:hAnsi="Times New Roman"/>
          <w:sz w:val="28"/>
          <w:szCs w:val="28"/>
        </w:rPr>
        <w:t xml:space="preserve">ую собственность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помещения, копии выписки из Единого государственного реестра прав на недвижимое имущество и сделок с ним на жилое помещение.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5.11. В случае неподписания заявителем (заявителями) соглашения о приеме в муниципальн</w:t>
      </w:r>
      <w:r>
        <w:rPr>
          <w:rFonts w:ascii="Times New Roman" w:hAnsi="Times New Roman"/>
          <w:sz w:val="28"/>
          <w:szCs w:val="28"/>
        </w:rPr>
        <w:t>ую собственность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приватизированного жилого помещения в течение 2 месяцев со дня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Pr="00DA36A9">
        <w:rPr>
          <w:rFonts w:ascii="Times New Roman" w:hAnsi="Times New Roman"/>
          <w:sz w:val="28"/>
          <w:szCs w:val="28"/>
        </w:rPr>
        <w:t xml:space="preserve"> письма с предложением заключить соглашение либо необращения в Управление Федеральной службы государственной регистрации, кадастра и картографии по Иркутской области в течение срока действия доверенности на регистрацию права </w:t>
      </w:r>
      <w:r>
        <w:rPr>
          <w:rFonts w:ascii="Times New Roman" w:hAnsi="Times New Roman"/>
          <w:sz w:val="28"/>
          <w:szCs w:val="28"/>
        </w:rPr>
        <w:t xml:space="preserve">городского поселения Белореченского </w:t>
      </w:r>
      <w:r w:rsidRPr="00DA36A9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на передаваемое в муниципальную с</w:t>
      </w:r>
      <w:r>
        <w:rPr>
          <w:rFonts w:ascii="Times New Roman" w:hAnsi="Times New Roman"/>
          <w:sz w:val="28"/>
          <w:szCs w:val="28"/>
        </w:rPr>
        <w:t xml:space="preserve">обственность </w:t>
      </w:r>
      <w:r w:rsidRPr="00DA36A9">
        <w:rPr>
          <w:rFonts w:ascii="Times New Roman" w:hAnsi="Times New Roman"/>
          <w:sz w:val="28"/>
          <w:szCs w:val="28"/>
        </w:rPr>
        <w:t xml:space="preserve"> жи</w:t>
      </w:r>
      <w:r>
        <w:rPr>
          <w:rFonts w:ascii="Times New Roman" w:hAnsi="Times New Roman"/>
          <w:sz w:val="28"/>
          <w:szCs w:val="28"/>
        </w:rPr>
        <w:t>лое помещение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подготавливает отказ в предоставлении муниципальной услуги в порядке, установленном </w:t>
      </w:r>
      <w:hyperlink w:anchor="Par275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3.6 главы 3</w:t>
        </w:r>
      </w:hyperlink>
      <w:r w:rsidRPr="00DA36A9">
        <w:rPr>
          <w:rFonts w:ascii="Times New Roman" w:hAnsi="Times New Roman"/>
          <w:sz w:val="28"/>
          <w:szCs w:val="28"/>
        </w:rPr>
        <w:t xml:space="preserve">, </w:t>
      </w:r>
      <w:hyperlink w:anchor="Par287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/>
            <w:color w:val="0000FF"/>
            <w:sz w:val="28"/>
            <w:szCs w:val="28"/>
          </w:rPr>
          <w:t>.</w:t>
        </w:r>
        <w:r w:rsidRPr="00DA36A9">
          <w:rPr>
            <w:rFonts w:ascii="Times New Roman" w:hAnsi="Times New Roman"/>
            <w:color w:val="0000FF"/>
            <w:sz w:val="28"/>
            <w:szCs w:val="28"/>
          </w:rPr>
          <w:t>п. 4.3</w:t>
        </w:r>
      </w:hyperlink>
      <w:r w:rsidRPr="00DA36A9">
        <w:rPr>
          <w:rFonts w:ascii="Times New Roman" w:hAnsi="Times New Roman"/>
          <w:sz w:val="28"/>
          <w:szCs w:val="28"/>
        </w:rPr>
        <w:t xml:space="preserve"> - </w:t>
      </w:r>
      <w:hyperlink w:anchor="Par291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4.7 главы 4</w:t>
        </w:r>
      </w:hyperlink>
      <w:r w:rsidRPr="00DA36A9">
        <w:rPr>
          <w:rFonts w:ascii="Times New Roman" w:hAnsi="Times New Roman"/>
          <w:sz w:val="28"/>
          <w:szCs w:val="28"/>
        </w:rPr>
        <w:t xml:space="preserve">, </w:t>
      </w:r>
      <w:hyperlink w:anchor="Par31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5.3 главы 5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5.12. Результатом административной процедуры являются направление (выдача) заявителю отказа в предоставлении муниципальной услуги заказным письмом с уведомлением либо направление в </w:t>
      </w:r>
      <w:r>
        <w:rPr>
          <w:rFonts w:ascii="Times New Roman" w:hAnsi="Times New Roman"/>
          <w:sz w:val="28"/>
          <w:szCs w:val="28"/>
        </w:rPr>
        <w:t>финансово-экономический отдел</w:t>
      </w:r>
      <w:r w:rsidRPr="00DA36A9">
        <w:rPr>
          <w:rFonts w:ascii="Times New Roman" w:hAnsi="Times New Roman"/>
          <w:sz w:val="28"/>
          <w:szCs w:val="28"/>
        </w:rPr>
        <w:t xml:space="preserve"> служебной записки о необходимости внесения изменений в Реестр муниципал</w:t>
      </w:r>
      <w:r>
        <w:rPr>
          <w:rFonts w:ascii="Times New Roman" w:hAnsi="Times New Roman"/>
          <w:sz w:val="28"/>
          <w:szCs w:val="28"/>
        </w:rPr>
        <w:t>ьного имущества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82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36A9">
        <w:rPr>
          <w:rFonts w:ascii="Times New Roman" w:hAnsi="Times New Roman"/>
          <w:sz w:val="28"/>
          <w:szCs w:val="28"/>
        </w:rPr>
        <w:t xml:space="preserve"> ПОДГОТОВКА </w:t>
      </w:r>
      <w:r>
        <w:rPr>
          <w:rFonts w:ascii="Times New Roman" w:hAnsi="Times New Roman"/>
          <w:sz w:val="28"/>
          <w:szCs w:val="28"/>
        </w:rPr>
        <w:t xml:space="preserve">И ПОДПИСАНИЕ </w:t>
      </w:r>
      <w:r w:rsidRPr="00DA36A9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ВНЕСЕНИИ ИЗМЕНЕНИЙ В РЕЕСТР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ИМУЩЕСТВА ГОРОДСКОГО ПОСЕЛЕНИЯ  БЕЛОРЕЧЕНСКОГО МУНИЦИПАЛЬНОГО ОБРАЗОВАНИЯ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82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36A9">
        <w:rPr>
          <w:rFonts w:ascii="Times New Roman" w:hAnsi="Times New Roman"/>
          <w:sz w:val="28"/>
          <w:szCs w:val="28"/>
        </w:rPr>
        <w:t>.1. Основанием для начала административно</w:t>
      </w:r>
      <w:r>
        <w:rPr>
          <w:rFonts w:ascii="Times New Roman" w:hAnsi="Times New Roman"/>
          <w:sz w:val="28"/>
          <w:szCs w:val="28"/>
        </w:rPr>
        <w:t xml:space="preserve">й процедуры является поступление </w:t>
      </w:r>
      <w:r w:rsidRPr="00DA36A9">
        <w:rPr>
          <w:rFonts w:ascii="Times New Roman" w:hAnsi="Times New Roman"/>
          <w:sz w:val="28"/>
          <w:szCs w:val="28"/>
        </w:rPr>
        <w:t xml:space="preserve"> служебной запи</w:t>
      </w:r>
      <w:r>
        <w:rPr>
          <w:rFonts w:ascii="Times New Roman" w:hAnsi="Times New Roman"/>
          <w:sz w:val="28"/>
          <w:szCs w:val="28"/>
        </w:rPr>
        <w:t xml:space="preserve">ски </w:t>
      </w:r>
      <w:r w:rsidRPr="00DA36A9">
        <w:rPr>
          <w:rFonts w:ascii="Times New Roman" w:hAnsi="Times New Roman"/>
          <w:sz w:val="28"/>
          <w:szCs w:val="28"/>
        </w:rPr>
        <w:t xml:space="preserve"> с приложением копий документов, указанных в </w:t>
      </w:r>
      <w:hyperlink w:anchor="Par325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5.10 главы 5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Pr="00DA36A9">
        <w:rPr>
          <w:rFonts w:ascii="Times New Roman" w:hAnsi="Times New Roman"/>
          <w:sz w:val="28"/>
          <w:szCs w:val="28"/>
        </w:rPr>
        <w:t xml:space="preserve"> </w:t>
      </w:r>
    </w:p>
    <w:p w:rsidR="00FE4A2B" w:rsidRPr="00DA36A9" w:rsidRDefault="00FE4A2B" w:rsidP="00417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36A9">
        <w:rPr>
          <w:rFonts w:ascii="Times New Roman" w:hAnsi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DA36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  по имуществу финансово-экономического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(далее - специалист отдела).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36A9">
        <w:rPr>
          <w:rFonts w:ascii="Times New Roman" w:hAnsi="Times New Roman"/>
          <w:sz w:val="28"/>
          <w:szCs w:val="28"/>
        </w:rPr>
        <w:t xml:space="preserve">.3. Специалист отдела в течение пяти дней с момента получения служебной записки и копий документов, указанных в </w:t>
      </w:r>
      <w:hyperlink w:anchor="Par325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5.10 главы 5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подготавливает проект распоряжения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  о внесении изменений в Р</w:t>
      </w:r>
      <w:r w:rsidRPr="00DA36A9">
        <w:rPr>
          <w:rFonts w:ascii="Times New Roman" w:hAnsi="Times New Roman"/>
          <w:sz w:val="28"/>
          <w:szCs w:val="28"/>
        </w:rPr>
        <w:t>еестр муниципал</w:t>
      </w:r>
      <w:r>
        <w:rPr>
          <w:rFonts w:ascii="Times New Roman" w:hAnsi="Times New Roman"/>
          <w:sz w:val="28"/>
          <w:szCs w:val="28"/>
        </w:rPr>
        <w:t>ьного имущества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DA36A9">
        <w:rPr>
          <w:rFonts w:ascii="Times New Roman" w:hAnsi="Times New Roman"/>
          <w:sz w:val="28"/>
          <w:szCs w:val="28"/>
        </w:rPr>
        <w:t xml:space="preserve"> Специалист отдела в течение 2 дней с момента подготовки проекта распоряжения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 о внесении изменений в Р</w:t>
      </w:r>
      <w:r w:rsidRPr="00DA36A9">
        <w:rPr>
          <w:rFonts w:ascii="Times New Roman" w:hAnsi="Times New Roman"/>
          <w:sz w:val="28"/>
          <w:szCs w:val="28"/>
        </w:rPr>
        <w:t>еестр муниципа</w:t>
      </w:r>
      <w:r>
        <w:rPr>
          <w:rFonts w:ascii="Times New Roman" w:hAnsi="Times New Roman"/>
          <w:sz w:val="28"/>
          <w:szCs w:val="28"/>
        </w:rPr>
        <w:t>льного имущества городского поселения Белореченского муниципального образования направляет</w:t>
      </w:r>
      <w:r w:rsidRPr="00DA36A9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на подписание главе администрации городского поселения Белореченского муниципального образования.</w:t>
      </w:r>
    </w:p>
    <w:p w:rsidR="00FE4A2B" w:rsidRPr="00DA36A9" w:rsidRDefault="00FE4A2B" w:rsidP="00D74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DA36A9">
        <w:rPr>
          <w:rFonts w:ascii="Times New Roman" w:hAnsi="Times New Roman"/>
          <w:sz w:val="28"/>
          <w:szCs w:val="28"/>
        </w:rPr>
        <w:t xml:space="preserve">. В течение одного дня с момента подписания распоряжения </w:t>
      </w:r>
      <w:r>
        <w:rPr>
          <w:rFonts w:ascii="Times New Roman" w:hAnsi="Times New Roman"/>
          <w:sz w:val="28"/>
          <w:szCs w:val="28"/>
        </w:rPr>
        <w:t>главой администрации городского поселения Белореченского муниципального образования о внесении изменений в Р</w:t>
      </w:r>
      <w:r w:rsidRPr="00DA36A9">
        <w:rPr>
          <w:rFonts w:ascii="Times New Roman" w:hAnsi="Times New Roman"/>
          <w:sz w:val="28"/>
          <w:szCs w:val="28"/>
        </w:rPr>
        <w:t>еестр муниципа</w:t>
      </w:r>
      <w:r>
        <w:rPr>
          <w:rFonts w:ascii="Times New Roman" w:hAnsi="Times New Roman"/>
          <w:sz w:val="28"/>
          <w:szCs w:val="28"/>
        </w:rPr>
        <w:t>льного имущества</w:t>
      </w:r>
      <w:r w:rsidRPr="00DA36A9">
        <w:rPr>
          <w:rFonts w:ascii="Times New Roman" w:hAnsi="Times New Roman"/>
          <w:sz w:val="28"/>
          <w:szCs w:val="28"/>
        </w:rPr>
        <w:t xml:space="preserve"> оно подлежит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DA36A9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</w:t>
      </w:r>
      <w:r w:rsidRPr="00DA36A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аспоряжения администрации городского поселения Белореченского муниципального образования о внесении изменений в Р</w:t>
      </w:r>
      <w:r w:rsidRPr="00DA36A9">
        <w:rPr>
          <w:rFonts w:ascii="Times New Roman" w:hAnsi="Times New Roman"/>
          <w:sz w:val="28"/>
          <w:szCs w:val="28"/>
        </w:rPr>
        <w:t>еестр муниципал</w:t>
      </w:r>
      <w:r>
        <w:rPr>
          <w:rFonts w:ascii="Times New Roman" w:hAnsi="Times New Roman"/>
          <w:sz w:val="28"/>
          <w:szCs w:val="28"/>
        </w:rPr>
        <w:t xml:space="preserve">ьного имущества городского поселения Белореченского муниципального образования. 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D746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ПОДГОТОВКА И ПОДПИСАНИЕ РАСПОРЯЖЕНИЯ</w:t>
      </w:r>
      <w:r w:rsidRPr="00DA36A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в юридический отдел администрации </w:t>
      </w:r>
      <w:r w:rsidRPr="00DA36A9">
        <w:rPr>
          <w:rFonts w:ascii="Times New Roman" w:hAnsi="Times New Roman"/>
          <w:sz w:val="28"/>
          <w:szCs w:val="28"/>
        </w:rPr>
        <w:t xml:space="preserve"> выписки</w:t>
      </w:r>
      <w:r>
        <w:rPr>
          <w:rFonts w:ascii="Times New Roman" w:hAnsi="Times New Roman"/>
          <w:sz w:val="28"/>
          <w:szCs w:val="28"/>
        </w:rPr>
        <w:t xml:space="preserve"> из Р</w:t>
      </w:r>
      <w:r w:rsidRPr="00DA36A9">
        <w:rPr>
          <w:rFonts w:ascii="Times New Roman" w:hAnsi="Times New Roman"/>
          <w:sz w:val="28"/>
          <w:szCs w:val="28"/>
        </w:rPr>
        <w:t>еестра муниципа</w:t>
      </w:r>
      <w:r>
        <w:rPr>
          <w:rFonts w:ascii="Times New Roman" w:hAnsi="Times New Roman"/>
          <w:sz w:val="28"/>
          <w:szCs w:val="28"/>
        </w:rPr>
        <w:t>льного имущества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>.2. Ответственным за выполнение данной административной проце</w:t>
      </w:r>
      <w:r>
        <w:rPr>
          <w:rFonts w:ascii="Times New Roman" w:hAnsi="Times New Roman"/>
          <w:sz w:val="28"/>
          <w:szCs w:val="28"/>
        </w:rPr>
        <w:t>дуры является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 w:rsidP="00630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1" w:name="Par406"/>
      <w:bookmarkEnd w:id="21"/>
      <w:r>
        <w:rPr>
          <w:rFonts w:ascii="Times New Roman" w:hAnsi="Times New Roman"/>
          <w:sz w:val="28"/>
          <w:szCs w:val="28"/>
        </w:rPr>
        <w:t>7.3.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в течение трех дней </w:t>
      </w:r>
      <w:r>
        <w:rPr>
          <w:rFonts w:ascii="Times New Roman" w:hAnsi="Times New Roman"/>
          <w:sz w:val="28"/>
          <w:szCs w:val="28"/>
        </w:rPr>
        <w:t>с момента получения выписки из Р</w:t>
      </w:r>
      <w:r w:rsidRPr="00DA36A9">
        <w:rPr>
          <w:rFonts w:ascii="Times New Roman" w:hAnsi="Times New Roman"/>
          <w:sz w:val="28"/>
          <w:szCs w:val="28"/>
        </w:rPr>
        <w:t>еестра муниципального имущес</w:t>
      </w:r>
      <w:r>
        <w:rPr>
          <w:rFonts w:ascii="Times New Roman" w:hAnsi="Times New Roman"/>
          <w:sz w:val="28"/>
          <w:szCs w:val="28"/>
        </w:rPr>
        <w:t xml:space="preserve">тва </w:t>
      </w:r>
      <w:r w:rsidRPr="00DA36A9">
        <w:rPr>
          <w:rFonts w:ascii="Times New Roman" w:hAnsi="Times New Roman"/>
          <w:sz w:val="28"/>
          <w:szCs w:val="28"/>
        </w:rPr>
        <w:t xml:space="preserve"> подготавливает проект распоряже</w:t>
      </w:r>
      <w:r>
        <w:rPr>
          <w:rFonts w:ascii="Times New Roman" w:hAnsi="Times New Roman"/>
          <w:sz w:val="28"/>
          <w:szCs w:val="28"/>
        </w:rPr>
        <w:t>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2" w:name="Par416"/>
      <w:bookmarkEnd w:id="22"/>
      <w:r>
        <w:rPr>
          <w:rFonts w:ascii="Times New Roman" w:hAnsi="Times New Roman"/>
          <w:sz w:val="28"/>
          <w:szCs w:val="28"/>
        </w:rPr>
        <w:t>7.4.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в течение одного дня с момента подготовки про</w:t>
      </w:r>
      <w:r>
        <w:rPr>
          <w:rFonts w:ascii="Times New Roman" w:hAnsi="Times New Roman"/>
          <w:sz w:val="28"/>
          <w:szCs w:val="28"/>
        </w:rPr>
        <w:t xml:space="preserve">екта распоряжения администрации городского поселения Белореченского муниципального образования 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 вместе с документами, представленными в соответствии с </w:t>
      </w:r>
      <w:hyperlink w:anchor="Par144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главой 6 раздела 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и </w:t>
      </w:r>
      <w:hyperlink w:anchor="Par27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3.3 главы 3 раздела III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передает его на согласование и подписание в порядке, установленно</w:t>
      </w:r>
      <w:r>
        <w:rPr>
          <w:rFonts w:ascii="Times New Roman" w:hAnsi="Times New Roman"/>
          <w:sz w:val="28"/>
          <w:szCs w:val="28"/>
        </w:rPr>
        <w:t xml:space="preserve">м пунктом 7.5. </w:t>
      </w:r>
      <w:r w:rsidRPr="00DA36A9">
        <w:rPr>
          <w:rFonts w:ascii="Times New Roman" w:hAnsi="Times New Roman"/>
          <w:sz w:val="28"/>
          <w:szCs w:val="28"/>
        </w:rPr>
        <w:t>настоящей главы.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3" w:name="Par417"/>
      <w:bookmarkEnd w:id="23"/>
      <w:r>
        <w:rPr>
          <w:rFonts w:ascii="Times New Roman" w:hAnsi="Times New Roman"/>
          <w:sz w:val="28"/>
          <w:szCs w:val="28"/>
        </w:rPr>
        <w:t>7.5</w:t>
      </w:r>
      <w:r w:rsidRPr="00DA36A9">
        <w:rPr>
          <w:rFonts w:ascii="Times New Roman" w:hAnsi="Times New Roman"/>
          <w:sz w:val="28"/>
          <w:szCs w:val="28"/>
        </w:rPr>
        <w:t xml:space="preserve">. Проект распоряжения </w:t>
      </w:r>
      <w:r>
        <w:rPr>
          <w:rFonts w:ascii="Times New Roman" w:hAnsi="Times New Roman"/>
          <w:sz w:val="28"/>
          <w:szCs w:val="28"/>
        </w:rPr>
        <w:t>администрации 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</w:t>
      </w:r>
      <w:r>
        <w:rPr>
          <w:rFonts w:ascii="Times New Roman" w:hAnsi="Times New Roman"/>
          <w:sz w:val="28"/>
          <w:szCs w:val="28"/>
        </w:rPr>
        <w:t>ого найма подлежит согласованию с начальником юридического отдела.</w:t>
      </w:r>
    </w:p>
    <w:p w:rsidR="00FE4A2B" w:rsidRPr="00DA36A9" w:rsidRDefault="00FE4A2B" w:rsidP="00630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Par421"/>
      <w:bookmarkEnd w:id="24"/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DA36A9">
        <w:rPr>
          <w:rFonts w:ascii="Times New Roman" w:hAnsi="Times New Roman"/>
          <w:sz w:val="28"/>
          <w:szCs w:val="28"/>
        </w:rPr>
        <w:t xml:space="preserve"> в течение 3 дней с момента получения проекта распоряжени</w:t>
      </w:r>
      <w:r>
        <w:rPr>
          <w:rFonts w:ascii="Times New Roman" w:hAnsi="Times New Roman"/>
          <w:sz w:val="28"/>
          <w:szCs w:val="28"/>
        </w:rPr>
        <w:t>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</w:t>
      </w:r>
      <w:r>
        <w:rPr>
          <w:rFonts w:ascii="Times New Roman" w:hAnsi="Times New Roman"/>
          <w:sz w:val="28"/>
          <w:szCs w:val="28"/>
        </w:rPr>
        <w:t>а согласовывает  его либо готовит</w:t>
      </w:r>
      <w:r w:rsidRPr="00DA36A9">
        <w:rPr>
          <w:rFonts w:ascii="Times New Roman" w:hAnsi="Times New Roman"/>
          <w:sz w:val="28"/>
          <w:szCs w:val="28"/>
        </w:rPr>
        <w:t xml:space="preserve"> мотивированные замечания.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 xml:space="preserve">.6. Мотивированные замечания, указанные </w:t>
      </w:r>
      <w:r>
        <w:rPr>
          <w:rFonts w:ascii="Times New Roman" w:hAnsi="Times New Roman"/>
          <w:sz w:val="28"/>
          <w:szCs w:val="28"/>
        </w:rPr>
        <w:t xml:space="preserve">в пункте 7.5. </w:t>
      </w:r>
      <w:r w:rsidRPr="00DA36A9">
        <w:rPr>
          <w:rFonts w:ascii="Times New Roman" w:hAnsi="Times New Roman"/>
          <w:sz w:val="28"/>
          <w:szCs w:val="28"/>
        </w:rPr>
        <w:t>настоящей главы, подлежат</w:t>
      </w:r>
      <w:r>
        <w:rPr>
          <w:rFonts w:ascii="Times New Roman" w:hAnsi="Times New Roman"/>
          <w:sz w:val="28"/>
          <w:szCs w:val="28"/>
        </w:rPr>
        <w:t xml:space="preserve"> устранению специалистом юридического отдела</w:t>
      </w:r>
      <w:r w:rsidRPr="00DA36A9">
        <w:rPr>
          <w:rFonts w:ascii="Times New Roman" w:hAnsi="Times New Roman"/>
          <w:sz w:val="28"/>
          <w:szCs w:val="28"/>
        </w:rPr>
        <w:t xml:space="preserve"> в течение 3 дней с момента их получения.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5" w:name="Par423"/>
      <w:bookmarkEnd w:id="25"/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>.7. Распоряжени</w:t>
      </w:r>
      <w:r>
        <w:rPr>
          <w:rFonts w:ascii="Times New Roman" w:hAnsi="Times New Roman"/>
          <w:sz w:val="28"/>
          <w:szCs w:val="28"/>
        </w:rPr>
        <w:t>е 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 подлежит</w:t>
      </w:r>
      <w:r>
        <w:rPr>
          <w:rFonts w:ascii="Times New Roman" w:hAnsi="Times New Roman"/>
          <w:sz w:val="28"/>
          <w:szCs w:val="28"/>
        </w:rPr>
        <w:t xml:space="preserve"> регистрации </w:t>
      </w:r>
      <w:r w:rsidRPr="00DA36A9">
        <w:rPr>
          <w:rFonts w:ascii="Times New Roman" w:hAnsi="Times New Roman"/>
          <w:sz w:val="28"/>
          <w:szCs w:val="28"/>
        </w:rPr>
        <w:t xml:space="preserve"> в течение 1 дня с момента его подписания.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6" w:name="Par424"/>
      <w:bookmarkEnd w:id="26"/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>.8. В течение 3 дней с</w:t>
      </w:r>
      <w:r>
        <w:rPr>
          <w:rFonts w:ascii="Times New Roman" w:hAnsi="Times New Roman"/>
          <w:sz w:val="28"/>
          <w:szCs w:val="28"/>
        </w:rPr>
        <w:t xml:space="preserve"> момента регистрации распоряжения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</w:t>
      </w:r>
      <w:r>
        <w:rPr>
          <w:rFonts w:ascii="Times New Roman" w:hAnsi="Times New Roman"/>
          <w:sz w:val="28"/>
          <w:szCs w:val="28"/>
        </w:rPr>
        <w:t xml:space="preserve">льного найма </w:t>
      </w:r>
      <w:r w:rsidRPr="00DA36A9">
        <w:rPr>
          <w:rFonts w:ascii="Times New Roman" w:hAnsi="Times New Roman"/>
          <w:sz w:val="28"/>
          <w:szCs w:val="28"/>
        </w:rPr>
        <w:t xml:space="preserve"> специали</w:t>
      </w:r>
      <w:r>
        <w:rPr>
          <w:rFonts w:ascii="Times New Roman" w:hAnsi="Times New Roman"/>
          <w:sz w:val="28"/>
          <w:szCs w:val="28"/>
        </w:rPr>
        <w:t xml:space="preserve">ст юридического отдела </w:t>
      </w:r>
      <w:r w:rsidRPr="00DA36A9">
        <w:rPr>
          <w:rFonts w:ascii="Times New Roman" w:hAnsi="Times New Roman"/>
          <w:sz w:val="28"/>
          <w:szCs w:val="28"/>
        </w:rPr>
        <w:t xml:space="preserve">готовит </w:t>
      </w:r>
      <w:hyperlink w:anchor="Par78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договор</w:t>
        </w:r>
      </w:hyperlink>
      <w:r w:rsidRPr="00DA36A9">
        <w:rPr>
          <w:rFonts w:ascii="Times New Roman" w:hAnsi="Times New Roman"/>
          <w:sz w:val="28"/>
          <w:szCs w:val="28"/>
        </w:rPr>
        <w:t xml:space="preserve"> социального найма (примерная форма приведена в приложении N 5 к настоящему административному регламенту) и передает его на подпись </w:t>
      </w:r>
      <w:r>
        <w:rPr>
          <w:rFonts w:ascii="Times New Roman" w:hAnsi="Times New Roman"/>
          <w:sz w:val="28"/>
          <w:szCs w:val="28"/>
        </w:rPr>
        <w:t>главе администрации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A36A9">
        <w:rPr>
          <w:rFonts w:ascii="Times New Roman" w:hAnsi="Times New Roman"/>
          <w:sz w:val="28"/>
          <w:szCs w:val="28"/>
        </w:rPr>
        <w:t>.9. 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регистрация распоряжения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социального найма.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>. ВЫДАЧА ДОГОВОРА СОЦИАЛЬНОГО НАЙМА ЛИБО УВЕДОМЛЕНИЯ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О ПРИОСТАНОВЛЕНИИ ТЕЧЕНИЯ СРОКА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регистрация распоряжени</w:t>
      </w:r>
      <w:r>
        <w:rPr>
          <w:rFonts w:ascii="Times New Roman" w:hAnsi="Times New Roman"/>
          <w:sz w:val="28"/>
          <w:szCs w:val="28"/>
        </w:rPr>
        <w:t>я 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 заключении договора социал</w:t>
      </w:r>
      <w:r>
        <w:rPr>
          <w:rFonts w:ascii="Times New Roman" w:hAnsi="Times New Roman"/>
          <w:sz w:val="28"/>
          <w:szCs w:val="28"/>
        </w:rPr>
        <w:t>ьного найма.</w:t>
      </w:r>
    </w:p>
    <w:p w:rsidR="00FE4A2B" w:rsidRPr="00DA36A9" w:rsidRDefault="00FE4A2B" w:rsidP="003B6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>.2. Ответственным за выполнение данной административной проце</w:t>
      </w:r>
      <w:r>
        <w:rPr>
          <w:rFonts w:ascii="Times New Roman" w:hAnsi="Times New Roman"/>
          <w:sz w:val="28"/>
          <w:szCs w:val="28"/>
        </w:rPr>
        <w:t>дуры является специалист юридического отдела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7" w:name="Par433"/>
      <w:bookmarkEnd w:id="27"/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 xml:space="preserve">.3. В течение 3 дней со дня </w:t>
      </w:r>
      <w:r>
        <w:rPr>
          <w:rFonts w:ascii="Times New Roman" w:hAnsi="Times New Roman"/>
          <w:sz w:val="28"/>
          <w:szCs w:val="28"/>
        </w:rPr>
        <w:t>подписания главой администрации городского поселения Бело</w:t>
      </w:r>
      <w:r w:rsidRPr="00DA36A9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ченского муниципального образования договора социального найма  специалист  юридического отдела </w:t>
      </w:r>
      <w:r w:rsidRPr="00DA36A9">
        <w:rPr>
          <w:rFonts w:ascii="Times New Roman" w:hAnsi="Times New Roman"/>
          <w:sz w:val="28"/>
          <w:szCs w:val="28"/>
        </w:rPr>
        <w:t>направляет (выдает) заявителю письмо с предложением заключить договор социального найма.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>.4. Письмо заявителю готовится на бланк</w:t>
      </w:r>
      <w:r>
        <w:rPr>
          <w:rFonts w:ascii="Times New Roman" w:hAnsi="Times New Roman"/>
          <w:sz w:val="28"/>
          <w:szCs w:val="28"/>
        </w:rPr>
        <w:t>е</w:t>
      </w:r>
      <w:r w:rsidRPr="00DA36A9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 городского поселения Белореченского муниципального образования и подписывается главой администрации</w:t>
      </w:r>
      <w:r w:rsidRPr="00DA36A9">
        <w:rPr>
          <w:rFonts w:ascii="Times New Roman" w:hAnsi="Times New Roman"/>
          <w:sz w:val="28"/>
          <w:szCs w:val="28"/>
        </w:rPr>
        <w:t xml:space="preserve"> и направляется (выдается) заявителю почтовым отправлением.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8" w:name="Par435"/>
      <w:bookmarkEnd w:id="28"/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 xml:space="preserve">.5. С момента </w:t>
      </w:r>
      <w:r>
        <w:rPr>
          <w:rFonts w:ascii="Times New Roman" w:hAnsi="Times New Roman"/>
          <w:sz w:val="28"/>
          <w:szCs w:val="28"/>
        </w:rPr>
        <w:t>направления</w:t>
      </w:r>
      <w:r w:rsidRPr="00DA36A9">
        <w:rPr>
          <w:rFonts w:ascii="Times New Roman" w:hAnsi="Times New Roman"/>
          <w:sz w:val="28"/>
          <w:szCs w:val="28"/>
        </w:rPr>
        <w:t xml:space="preserve"> письма заявителю в соответствии с </w:t>
      </w:r>
      <w:hyperlink w:anchor="Par433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п. 12.3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настоящей главы течение срока предоставления муниципальной услуги приостанавливается до момента явки заявителя для подписания договора социального найма.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A36A9">
        <w:rPr>
          <w:rFonts w:ascii="Times New Roman" w:hAnsi="Times New Roman"/>
          <w:sz w:val="28"/>
          <w:szCs w:val="28"/>
        </w:rPr>
        <w:t>.6. После заключения договора социа</w:t>
      </w:r>
      <w:r>
        <w:rPr>
          <w:rFonts w:ascii="Times New Roman" w:hAnsi="Times New Roman"/>
          <w:sz w:val="28"/>
          <w:szCs w:val="28"/>
        </w:rPr>
        <w:t xml:space="preserve">льного найма специалист юридического отдела </w:t>
      </w:r>
      <w:r w:rsidRPr="00DA36A9">
        <w:rPr>
          <w:rFonts w:ascii="Times New Roman" w:hAnsi="Times New Roman"/>
          <w:sz w:val="28"/>
          <w:szCs w:val="28"/>
        </w:rPr>
        <w:t>выдает заявителю (заявителям) один экземпляр договора, один экземпляр договора остается в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9" w:name="Par437"/>
      <w:bookmarkEnd w:id="29"/>
      <w:r>
        <w:rPr>
          <w:rFonts w:ascii="Times New Roman" w:hAnsi="Times New Roman"/>
          <w:sz w:val="28"/>
          <w:szCs w:val="28"/>
        </w:rPr>
        <w:t>8.7</w:t>
      </w:r>
      <w:r w:rsidRPr="00DA36A9">
        <w:rPr>
          <w:rFonts w:ascii="Times New Roman" w:hAnsi="Times New Roman"/>
          <w:sz w:val="28"/>
          <w:szCs w:val="28"/>
        </w:rPr>
        <w:t>. Результатом административной процедуры являются выдача заявителю (заявителям) договора социального найма либо уведомления о приостановке предоставления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ИСПОЛНЕНИЯ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 ПОРЯДОК ОСУЩЕСТВЛЕНИЯ ТЕКУЩЕГО КОНТРОЛЯ ЗА ИСПОЛНЕНИЕМ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ДОЛЖНОСТНЫМИ ЛИЦАМИ, МУНИЦИПАЛЬНЫМИ СЛУЖАЩИМИ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УПОЛНОМОЧЕННОГО ОРГАНА ПОЛОЖЕНИЙ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5C5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1.1. Текущий контроль за соблюдением последовательности действий, определенных настоящим административным регламентом, соблюдением сроков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DA36A9">
        <w:rPr>
          <w:rFonts w:ascii="Times New Roman" w:hAnsi="Times New Roman"/>
          <w:sz w:val="28"/>
          <w:szCs w:val="28"/>
        </w:rPr>
        <w:t xml:space="preserve"> муниципальными служащими, участвующими в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>главой администрации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органа, предоставляющего муниципальную услугу, либо муниципальных служащих, принятие по ним решений и подготовку на них ответов.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 ПОРЯДОК И ПЕРИОДИЧНОСТЬ ОСУЩЕСТВЛЕНИЯ ПЛАНОВЫХ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И ВНЕПЛАНОВЫХ ПРОВЕРОК ПОЛНОТЫ И КАЧЕСТВА ИСПОЛНЕНИЯ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2.1. Плановые проверки полноты и качества исполнения административного регламента проводятся ежеквартал</w:t>
      </w:r>
      <w:r>
        <w:rPr>
          <w:rFonts w:ascii="Times New Roman" w:hAnsi="Times New Roman"/>
          <w:sz w:val="28"/>
          <w:szCs w:val="28"/>
        </w:rPr>
        <w:t xml:space="preserve">ьно в соответствии с </w:t>
      </w:r>
      <w:r w:rsidRPr="00DA36A9">
        <w:rPr>
          <w:rFonts w:ascii="Times New Roman" w:hAnsi="Times New Roman"/>
          <w:sz w:val="28"/>
          <w:szCs w:val="28"/>
        </w:rPr>
        <w:t xml:space="preserve"> планом работы структурного подразделени</w:t>
      </w:r>
      <w:r>
        <w:rPr>
          <w:rFonts w:ascii="Times New Roman" w:hAnsi="Times New Roman"/>
          <w:sz w:val="28"/>
          <w:szCs w:val="28"/>
        </w:rPr>
        <w:t>я администрации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 ОТВЕТСТВЕННОСТЬ ДОЛЖНОСТНЫХ ЛИЦ, МУНИЦИПАЛЬНЫХ СЛУЖАЩИХ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ЗА РЕШЕНИЯ, ДЕЙСТВИЯ (БЕЗДЕЙСТВИЕ), ПРИНИМАЕМЫЕ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(ОСУЩЕСТВЛЯЕМЫЕ) В ХОДЕ ПРЕДОСТАВЛЕНИЯ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МУНИЦИПАЛЬНОЙ УСЛУГИ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3.1 Должностное лицо уполномоченного органа, муниципальный служащий, ответственный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3.2. Персональная ответственность должностных лиц,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3.3. Должностные лица, муниципальные служащие, по вине которых допущены нарушения положений настоящего административного регламента, привлекаются к ответственности в соответствии с </w:t>
      </w:r>
      <w:hyperlink r:id="rId10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Положением</w:t>
        </w:r>
      </w:hyperlink>
      <w:r w:rsidRPr="00DA36A9">
        <w:rPr>
          <w:rFonts w:ascii="Times New Roman" w:hAnsi="Times New Roman"/>
          <w:sz w:val="28"/>
          <w:szCs w:val="28"/>
        </w:rPr>
        <w:t xml:space="preserve"> о муници</w:t>
      </w:r>
      <w:r>
        <w:rPr>
          <w:rFonts w:ascii="Times New Roman" w:hAnsi="Times New Roman"/>
          <w:sz w:val="28"/>
          <w:szCs w:val="28"/>
        </w:rPr>
        <w:t>пальной службе в городском поселении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>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МУНИЦИПАЛЬНУЮ УСЛУГУ, ДОЛЖНОСТНОГО ЛИЦА ОРГАНА,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ЛИБО МУНИЦИПАЛЬНЫХ СЛУЖАЩИХ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 ПРАВО ЗАЯВИТЕЛЯ НА ДОСУДЕБНОЕ (ВНЕСУДЕБНОЕ) РАССМОТРЕНИЕ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ЖАЛОБ В </w:t>
      </w:r>
      <w:r>
        <w:rPr>
          <w:rFonts w:ascii="Times New Roman" w:hAnsi="Times New Roman"/>
          <w:sz w:val="28"/>
          <w:szCs w:val="28"/>
        </w:rPr>
        <w:t>ПРОЦЕССЕ ПОЛУЧЕНИЯ МУНИЦИПАЛЬНОЙ</w:t>
      </w:r>
      <w:r w:rsidRPr="00DA36A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 ПРЕДМЕТ ДОСУДЕБНОГО (ВНЕСУДЕБНОГО) ОБЖАЛОВАНИЯ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муниципальных служащих.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административным регламентом;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настоящим административным регламентом, у заявителя;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 ОСНОВАНИЯ ДЛЯ НАЧАЛА ПРОЦЕДУРЫ ДОСУДЕБНОГО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3.2. Жалоба подается в письменной форме на бумажном носителе, в электронной форме на действия (бездействие) муниципальных служащих на имя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DA36A9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городского поселения Белореченского муниципального образования.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Жалоба заявителей на решения и действия (бездействие) органа, предоставляющего муниципальную услугу, либо муниципальных служащих регистрируется в порядке, установ</w:t>
      </w:r>
      <w:r>
        <w:rPr>
          <w:rFonts w:ascii="Times New Roman" w:hAnsi="Times New Roman"/>
          <w:sz w:val="28"/>
          <w:szCs w:val="28"/>
        </w:rPr>
        <w:t>ленной инструкцией по делопроизводству.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3.2.1. Жалоба может быть направлена по почте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3.3. Жалоба должна содержать: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2) 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 ПРАВА ЗАЯВИТЕЛЯ НА ПОЛУЧЕНИЕ ИНФОРМАЦИИ И ДОКУМЕНТОВ,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4.1.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 СРОКИ РАССМОТРЕНИЯ ЖАЛОБЫ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5.1.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6. РЕЗУЛЬТАТ ДОСУДЕБНОГО (ВНЕСУДЕБНОГО) ОБЖАЛОВАНИЯ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0" w:name="Par521"/>
      <w:bookmarkEnd w:id="30"/>
      <w:r w:rsidRPr="00DA36A9">
        <w:rPr>
          <w:rFonts w:ascii="Times New Roman" w:hAnsi="Times New Roman"/>
          <w:sz w:val="28"/>
          <w:szCs w:val="28"/>
        </w:rPr>
        <w:t>6.1. По результатам рассмотрения жалобы уполномоченный орган принимает одно из следующих решений: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муниципальными правовыми актами, а также в иных формах;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 xml:space="preserve">6.2. Не позднее дня, следующего за днем принятия решения, указанного в </w:t>
      </w:r>
      <w:hyperlink w:anchor="Par521" w:history="1">
        <w:r w:rsidRPr="00DA36A9">
          <w:rPr>
            <w:rFonts w:ascii="Times New Roman" w:hAnsi="Times New Roman"/>
            <w:color w:val="0000FF"/>
            <w:sz w:val="28"/>
            <w:szCs w:val="28"/>
          </w:rPr>
          <w:t>пункте 6.1</w:t>
        </w:r>
      </w:hyperlink>
      <w:r w:rsidRPr="00DA36A9">
        <w:rPr>
          <w:rFonts w:ascii="Times New Roman" w:hAnsi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Default="00FE4A2B" w:rsidP="00D54E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                              Н.В.Рябошапкина</w:t>
      </w:r>
    </w:p>
    <w:p w:rsidR="00FE4A2B" w:rsidRDefault="00FE4A2B" w:rsidP="00D54E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E4A2B" w:rsidRPr="00DA36A9" w:rsidRDefault="00FE4A2B" w:rsidP="00D54E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A36A9">
        <w:rPr>
          <w:rFonts w:ascii="Times New Roman" w:hAnsi="Times New Roman"/>
          <w:sz w:val="28"/>
          <w:szCs w:val="28"/>
        </w:rPr>
        <w:t>Приложение N 1</w:t>
      </w:r>
    </w:p>
    <w:p w:rsidR="00FE4A2B" w:rsidRPr="00DA36A9" w:rsidRDefault="00FE4A2B" w:rsidP="003B68D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E4A2B" w:rsidRPr="00DA36A9" w:rsidRDefault="00FE4A2B" w:rsidP="003B68D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6A9">
        <w:rPr>
          <w:rFonts w:ascii="Times New Roman" w:hAnsi="Times New Roman"/>
          <w:sz w:val="28"/>
          <w:szCs w:val="28"/>
        </w:rPr>
        <w:t>"Прием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 городского поселения Белореченского муниципального образования</w:t>
      </w:r>
      <w:r w:rsidRPr="00DA36A9">
        <w:rPr>
          <w:rFonts w:ascii="Times New Roman" w:hAnsi="Times New Roman"/>
          <w:sz w:val="28"/>
          <w:szCs w:val="28"/>
        </w:rPr>
        <w:t xml:space="preserve"> приватизированных</w:t>
      </w:r>
    </w:p>
    <w:p w:rsidR="00FE4A2B" w:rsidRPr="00DA36A9" w:rsidRDefault="00FE4A2B" w:rsidP="003B68D5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sz w:val="28"/>
          <w:szCs w:val="28"/>
        </w:rPr>
      </w:pPr>
      <w:r w:rsidRPr="00DA36A9">
        <w:rPr>
          <w:rFonts w:ascii="Times New Roman" w:hAnsi="Times New Roman"/>
          <w:sz w:val="28"/>
          <w:szCs w:val="28"/>
        </w:rPr>
        <w:t>жилых помещений"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A2B" w:rsidRPr="00DA36A9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A2B" w:rsidRDefault="00FE4A2B">
      <w:pPr>
        <w:pStyle w:val="ConsPlusNonformat"/>
      </w:pPr>
      <w:r>
        <w:t xml:space="preserve">                                            Главе администрации городского </w:t>
      </w:r>
    </w:p>
    <w:p w:rsidR="00FE4A2B" w:rsidRDefault="00FE4A2B">
      <w:pPr>
        <w:pStyle w:val="ConsPlusNonformat"/>
      </w:pPr>
      <w:r>
        <w:t xml:space="preserve">                                            Поселения Белореченского мо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r>
        <w:t xml:space="preserve">                                            от ____________________________</w:t>
      </w:r>
    </w:p>
    <w:p w:rsidR="00FE4A2B" w:rsidRDefault="00FE4A2B">
      <w:pPr>
        <w:pStyle w:val="ConsPlusNonformat"/>
      </w:pPr>
      <w:r>
        <w:t xml:space="preserve">                                                          (Ф.И.О.)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r>
        <w:t xml:space="preserve">                                             ______________________________</w:t>
      </w:r>
    </w:p>
    <w:p w:rsidR="00FE4A2B" w:rsidRDefault="00FE4A2B">
      <w:pPr>
        <w:pStyle w:val="ConsPlusNonformat"/>
      </w:pPr>
      <w:r>
        <w:t xml:space="preserve">                                               (Ф.И.О. всех собственников)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bookmarkStart w:id="31" w:name="Par547"/>
      <w:bookmarkEnd w:id="31"/>
      <w:r>
        <w:t xml:space="preserve">                                 ЗАЯВЛЕНИЕ</w:t>
      </w:r>
    </w:p>
    <w:p w:rsidR="00FE4A2B" w:rsidRDefault="00FE4A2B" w:rsidP="00D54E15">
      <w:pPr>
        <w:pStyle w:val="ConsPlusNonformat"/>
        <w:jc w:val="both"/>
      </w:pPr>
      <w:r>
        <w:t xml:space="preserve">    Прошу  (просим)  принять  в  муниципальную  собственность </w:t>
      </w:r>
    </w:p>
    <w:p w:rsidR="00FE4A2B" w:rsidRDefault="00FE4A2B" w:rsidP="00D54E15">
      <w:pPr>
        <w:pStyle w:val="ConsPlusNonformat"/>
        <w:jc w:val="both"/>
      </w:pPr>
      <w:r>
        <w:t>городского поселения Белореченского муниципального образования</w:t>
      </w:r>
    </w:p>
    <w:p w:rsidR="00FE4A2B" w:rsidRDefault="00FE4A2B" w:rsidP="00D54E15">
      <w:pPr>
        <w:pStyle w:val="ConsPlusNonformat"/>
        <w:jc w:val="both"/>
      </w:pPr>
      <w:r>
        <w:t>принадлежащее  мне  (нам) на праве (общей долевой, единоличной, совместной)</w:t>
      </w:r>
    </w:p>
    <w:p w:rsidR="00FE4A2B" w:rsidRDefault="00FE4A2B" w:rsidP="00D54E15">
      <w:pPr>
        <w:pStyle w:val="ConsPlusNonformat"/>
        <w:jc w:val="both"/>
      </w:pPr>
      <w:r>
        <w:t>собственности  жилое  помещение, расположенное по адресу: Иркутская область, Усольский район, р.п. Белореченский, дом  N  ___,  квартира  N  ___,  и заключить договор</w:t>
      </w:r>
    </w:p>
    <w:p w:rsidR="00FE4A2B" w:rsidRDefault="00FE4A2B" w:rsidP="00D54E15">
      <w:pPr>
        <w:pStyle w:val="ConsPlusNonformat"/>
        <w:jc w:val="both"/>
      </w:pPr>
      <w:r>
        <w:t>социального  найма.  Договор  социального  найма прошу (просим) заключить на имя   Ф.И.О.</w:t>
      </w:r>
    </w:p>
    <w:p w:rsidR="00FE4A2B" w:rsidRDefault="00FE4A2B">
      <w:pPr>
        <w:pStyle w:val="ConsPlusNonformat"/>
      </w:pPr>
      <w:r>
        <w:t xml:space="preserve">    В договор в качестве членов семьи включить: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231"/>
        <w:gridCol w:w="4422"/>
        <w:gridCol w:w="1320"/>
      </w:tblGrid>
      <w:tr w:rsidR="00FE4A2B" w:rsidRPr="00471B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71BDB">
              <w:rPr>
                <w:rFonts w:cs="Calibri"/>
              </w:rPr>
              <w:t>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71BDB">
              <w:rPr>
                <w:rFonts w:cs="Calibri"/>
              </w:rPr>
              <w:t>Фамилия, имя, отчество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71BDB">
              <w:rPr>
                <w:rFonts w:cs="Calibri"/>
              </w:rPr>
              <w:t>Данные паспорта</w:t>
            </w:r>
          </w:p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71BDB">
              <w:rPr>
                <w:rFonts w:cs="Calibri"/>
              </w:rPr>
              <w:t>(свидетельства о рождении)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71BDB">
              <w:rPr>
                <w:rFonts w:cs="Calibri"/>
              </w:rPr>
              <w:t>Подписи</w:t>
            </w:r>
          </w:p>
        </w:tc>
      </w:tr>
      <w:tr w:rsidR="00FE4A2B" w:rsidRPr="00471B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BDB">
              <w:rPr>
                <w:rFonts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E4A2B" w:rsidRPr="00471B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BDB">
              <w:rPr>
                <w:rFonts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E4A2B" w:rsidRPr="00471B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BDB">
              <w:rPr>
                <w:rFonts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E4A2B" w:rsidRPr="00471BD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71BDB">
              <w:rPr>
                <w:rFonts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A2B" w:rsidRPr="00471BDB" w:rsidRDefault="00FE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FE4A2B" w:rsidRPr="000A4E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Приложение N 2</w:t>
      </w:r>
    </w:p>
    <w:p w:rsidR="00FE4A2B" w:rsidRPr="000A4E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к административному регламенту</w:t>
      </w:r>
    </w:p>
    <w:p w:rsidR="00FE4A2B" w:rsidRPr="000A4E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предоставления муниципальной услуги</w:t>
      </w:r>
    </w:p>
    <w:p w:rsidR="00FE4A2B" w:rsidRPr="000A4E2B" w:rsidRDefault="00FE4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A4E2B">
        <w:rPr>
          <w:rFonts w:ascii="Times New Roman" w:hAnsi="Times New Roman"/>
        </w:rPr>
        <w:t>Прием в муниципальную собственность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A4E2B">
        <w:rPr>
          <w:rFonts w:ascii="Times New Roman" w:hAnsi="Times New Roman"/>
        </w:rPr>
        <w:t xml:space="preserve">городского поселения Белореченского 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муниципального образования      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2124" w:firstLine="3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приватизированных жилых помещений»</w:t>
      </w:r>
      <w:r w:rsidRPr="000A4E2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2" w:name="Par590"/>
      <w:bookmarkEnd w:id="32"/>
      <w:r>
        <w:rPr>
          <w:rFonts w:cs="Calibri"/>
        </w:rPr>
        <w:t>БЛОК-СХЕМА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ПРЕДОСТАВЛЕНИЯ МУНИЦИПАЛЬНОЙ УСЛУГИ "ПРИЕМ В МУНИЦИПАЛЬНУЮ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СОБСТВЕННОСТЬ ГОРОДСКОГО ПОСЕЛЕНИЯ БЕЛОРЕЧЕНСКОГО МУНИЦИПАЛЬНОГО ОБРАЗОВАНИЯ ПРИВАТИЗИРОВАННЫХ ЖИЛЫХ ПОМЕЩЕНИЙ"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4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71BDB">
              <w:rPr>
                <w:rFonts w:ascii="Courier New" w:hAnsi="Courier New" w:cs="Courier New"/>
                <w:sz w:val="20"/>
                <w:szCs w:val="20"/>
              </w:rPr>
              <w:t xml:space="preserve">Прием и регистрация заявления </w:t>
            </w:r>
          </w:p>
        </w:tc>
      </w:tr>
    </w:tbl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DE46DF">
            <w:pPr>
              <w:pStyle w:val="ConsPlusNonformat"/>
            </w:pPr>
            <w:r w:rsidRPr="00471BDB">
              <w:t xml:space="preserve">Рассмотрение заявления и представленных документов, подготовка проектов отказа в предоставлении муниципальной услуги или распоряжения администрации городского поселения Белореченского муниципального образования о приеме в муниципальную собственность городского поселения Белореченского муниципального образования приватизированного жилого помещения           </w:t>
            </w:r>
          </w:p>
        </w:tc>
      </w:tr>
    </w:tbl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F870A6">
            <w:pPr>
              <w:pStyle w:val="ConsPlusNonformat"/>
            </w:pPr>
            <w:r w:rsidRPr="00471BDB">
              <w:t xml:space="preserve">Согласование и подписание проектов отказа в предоставлении муниципальной услуги или распоряжения администрации городского  поселения Белореченского муниципального образования о приеме в  муниципальную собственность городского поселения Белореченского муниципального образования приватизированного жилого помещения                            </w:t>
            </w:r>
          </w:p>
        </w:tc>
      </w:tr>
    </w:tbl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922DBE">
            <w:pPr>
              <w:pStyle w:val="ConsPlusNonformat"/>
            </w:pPr>
            <w:r w:rsidRPr="00471BDB">
              <w:t xml:space="preserve">Направление (выдача) заявителю отказа в предоставлении муниципальной  услуги либо подписание соглашения о приеме в муниципальную собственность городского поселения Белореченского муниципального образования приватизированного жилого помещения           </w:t>
            </w:r>
          </w:p>
          <w:p w:rsidR="00FE4A2B" w:rsidRPr="00471BDB" w:rsidRDefault="00FE4A2B" w:rsidP="0047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E4A2B" w:rsidRDefault="00FE4A2B" w:rsidP="0010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001146">
            <w:pPr>
              <w:pStyle w:val="ConsPlusNonformat"/>
            </w:pPr>
            <w:r w:rsidRPr="00471BDB">
              <w:t xml:space="preserve">Подготовка и  подписание распоряжения  администрации городского поселения Белореченского муниципального образования о внесении изменений в реестр муниципального имущества городского поселения Белореченского муниципального  образования                  </w:t>
            </w:r>
          </w:p>
        </w:tc>
      </w:tr>
    </w:tbl>
    <w:p w:rsidR="00FE4A2B" w:rsidRDefault="00FE4A2B" w:rsidP="00105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9"/>
      </w:tblGrid>
      <w:tr w:rsidR="00FE4A2B" w:rsidRPr="00471BDB" w:rsidTr="00471BDB">
        <w:tc>
          <w:tcPr>
            <w:tcW w:w="14786" w:type="dxa"/>
          </w:tcPr>
          <w:p w:rsidR="00FE4A2B" w:rsidRPr="00471BDB" w:rsidRDefault="00FE4A2B" w:rsidP="000205C2">
            <w:pPr>
              <w:pStyle w:val="ConsPlusNonformat"/>
            </w:pPr>
            <w:r w:rsidRPr="00471BDB">
              <w:t xml:space="preserve">Подготовка  и подписание  распоряжения администрации городского поселения Белореченского муниципального образования о заключении договора социального найма           </w:t>
            </w:r>
          </w:p>
        </w:tc>
      </w:tr>
    </w:tbl>
    <w:p w:rsidR="00FE4A2B" w:rsidRDefault="00FE4A2B" w:rsidP="00941B2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FE4A2B" w:rsidSect="002842F8">
          <w:pgSz w:w="11905" w:h="16838"/>
          <w:pgMar w:top="1134" w:right="567" w:bottom="1134" w:left="1985" w:header="720" w:footer="720" w:gutter="0"/>
          <w:cols w:space="720"/>
          <w:noEndnote/>
        </w:sectPr>
      </w:pP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cs="Calibri"/>
        </w:rPr>
        <w:t xml:space="preserve"> </w:t>
      </w:r>
      <w:r>
        <w:rPr>
          <w:rFonts w:ascii="Times New Roman" w:hAnsi="Times New Roman"/>
        </w:rPr>
        <w:t>Приложение N 3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к административному регламенту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предоставления муниципальной услуги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A4E2B">
        <w:rPr>
          <w:rFonts w:ascii="Times New Roman" w:hAnsi="Times New Roman"/>
        </w:rPr>
        <w:t>Прием в муниципальную собственность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A4E2B">
        <w:rPr>
          <w:rFonts w:ascii="Times New Roman" w:hAnsi="Times New Roman"/>
        </w:rPr>
        <w:t xml:space="preserve">городского поселения Белореченского 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муниципального образования      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приватизированных жилых помещений»</w:t>
      </w:r>
      <w:r w:rsidRPr="000A4E2B">
        <w:rPr>
          <w:rFonts w:ascii="Times New Roman" w:hAnsi="Times New Roman"/>
        </w:rPr>
        <w:t xml:space="preserve">    </w:t>
      </w:r>
    </w:p>
    <w:p w:rsidR="00FE4A2B" w:rsidRDefault="00FE4A2B" w:rsidP="009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4A2B" w:rsidRDefault="00FE4A2B" w:rsidP="00941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4A2B" w:rsidRPr="000A4E2B" w:rsidRDefault="00FE4A2B" w:rsidP="000A4E2B">
      <w:pPr>
        <w:pStyle w:val="ConsPlusNonformat"/>
        <w:jc w:val="center"/>
        <w:rPr>
          <w:sz w:val="24"/>
          <w:szCs w:val="24"/>
        </w:rPr>
      </w:pPr>
      <w:bookmarkStart w:id="33" w:name="Par688"/>
      <w:bookmarkEnd w:id="33"/>
      <w:r w:rsidRPr="000A4E2B">
        <w:rPr>
          <w:sz w:val="24"/>
          <w:szCs w:val="24"/>
        </w:rPr>
        <w:t>ПРИМЕРНАЯ ФОРМА СОГЛАШЕНИЯ</w:t>
      </w:r>
    </w:p>
    <w:p w:rsidR="00FE4A2B" w:rsidRPr="000A4E2B" w:rsidRDefault="00FE4A2B" w:rsidP="000A4E2B">
      <w:pPr>
        <w:pStyle w:val="ConsPlusNonformat"/>
        <w:jc w:val="center"/>
        <w:rPr>
          <w:sz w:val="24"/>
          <w:szCs w:val="24"/>
        </w:rPr>
      </w:pPr>
      <w:r w:rsidRPr="000A4E2B">
        <w:rPr>
          <w:sz w:val="24"/>
          <w:szCs w:val="24"/>
        </w:rPr>
        <w:t>О ПРИЕМЕ В МУНИЦИПАЛЬНУЮ СОБСТВЕННОСТЬ ГОРОДСКОГО ПОСЕЛЕНИЯ</w:t>
      </w:r>
    </w:p>
    <w:p w:rsidR="00FE4A2B" w:rsidRPr="000A4E2B" w:rsidRDefault="00FE4A2B" w:rsidP="000A4E2B">
      <w:pPr>
        <w:pStyle w:val="ConsPlusNonformat"/>
        <w:jc w:val="center"/>
        <w:rPr>
          <w:sz w:val="24"/>
          <w:szCs w:val="24"/>
        </w:rPr>
      </w:pPr>
      <w:r w:rsidRPr="000A4E2B">
        <w:rPr>
          <w:sz w:val="24"/>
          <w:szCs w:val="24"/>
        </w:rPr>
        <w:t>БЕЛОРЕЧЕНСКОГО МУНИЦИПАЛЬНОГО ОБРАЗОВАНИЯ ПРИВАТИЗИРОВАННОГО</w:t>
      </w:r>
    </w:p>
    <w:p w:rsidR="00FE4A2B" w:rsidRDefault="00FE4A2B" w:rsidP="000A4E2B">
      <w:pPr>
        <w:pStyle w:val="ConsPlusNonformat"/>
        <w:jc w:val="center"/>
        <w:rPr>
          <w:sz w:val="24"/>
          <w:szCs w:val="24"/>
        </w:rPr>
      </w:pPr>
      <w:r w:rsidRPr="000A4E2B">
        <w:rPr>
          <w:sz w:val="24"/>
          <w:szCs w:val="24"/>
        </w:rPr>
        <w:t>ЖИЛОГО ПОМЕЩЕНИЯ</w:t>
      </w:r>
    </w:p>
    <w:p w:rsidR="00FE4A2B" w:rsidRPr="000A4E2B" w:rsidRDefault="00FE4A2B" w:rsidP="000A4E2B">
      <w:pPr>
        <w:pStyle w:val="ConsPlusNonformat"/>
        <w:jc w:val="center"/>
        <w:rPr>
          <w:sz w:val="24"/>
          <w:szCs w:val="24"/>
        </w:rPr>
      </w:pP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r>
        <w:t xml:space="preserve">    Р.П. БЕЛОРЕЧЕНСКИЙ, ____________________________________________________</w:t>
      </w:r>
    </w:p>
    <w:p w:rsidR="00FE4A2B" w:rsidRDefault="00FE4A2B">
      <w:pPr>
        <w:pStyle w:val="ConsPlusNonformat"/>
      </w:pPr>
      <w:r>
        <w:t xml:space="preserve">                           (число, месяц, год прописью)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</w:p>
    <w:p w:rsidR="00FE4A2B" w:rsidRDefault="00FE4A2B" w:rsidP="00125922">
      <w:pPr>
        <w:pStyle w:val="ConsPlusNonformat"/>
        <w:jc w:val="both"/>
      </w:pPr>
      <w:r>
        <w:t xml:space="preserve">    Администрация  городского поселения Белореченского муниципального образования в  лице главы администрации городского поселения Белореченского муниципального образования, действующего на основании Устава Белореченского муниципального образования, именуемая  в  дальнейшем  "Администрация",  с  одной  стороны,  и гражданин</w:t>
      </w:r>
    </w:p>
    <w:p w:rsidR="00FE4A2B" w:rsidRDefault="00FE4A2B" w:rsidP="00125922">
      <w:pPr>
        <w:pStyle w:val="ConsPlusNonformat"/>
        <w:jc w:val="both"/>
      </w:pPr>
      <w:r>
        <w:t>(граждане) ________________________________________________________________</w:t>
      </w:r>
    </w:p>
    <w:p w:rsidR="00FE4A2B" w:rsidRDefault="00FE4A2B" w:rsidP="00125922">
      <w:pPr>
        <w:pStyle w:val="ConsPlusNonformat"/>
        <w:jc w:val="both"/>
      </w:pPr>
      <w:r>
        <w:t>___________________________________________________________________________</w:t>
      </w:r>
    </w:p>
    <w:p w:rsidR="00FE4A2B" w:rsidRDefault="00FE4A2B" w:rsidP="00125922">
      <w:pPr>
        <w:pStyle w:val="ConsPlusNonformat"/>
        <w:jc w:val="both"/>
      </w:pPr>
      <w:r>
        <w:t>__________________________________________________________________________,</w:t>
      </w:r>
    </w:p>
    <w:p w:rsidR="00FE4A2B" w:rsidRDefault="00FE4A2B" w:rsidP="00125922">
      <w:pPr>
        <w:pStyle w:val="ConsPlusNonformat"/>
        <w:jc w:val="both"/>
      </w:pPr>
      <w:r>
        <w:t xml:space="preserve"> (Ф.И.О. всех собственников, данные паспорта, свидетельства о рождении)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являющийся    (являющиеся)    собственником   (собственниками)   жилого</w:t>
      </w:r>
    </w:p>
    <w:p w:rsidR="00FE4A2B" w:rsidRDefault="00FE4A2B" w:rsidP="00125922">
      <w:pPr>
        <w:pStyle w:val="ConsPlusNonformat"/>
        <w:jc w:val="both"/>
      </w:pPr>
      <w:r>
        <w:t>помещения   по   адресу:  Иркутская область, Усольский район, р.п. Белореченский,  дом  N  __, квартира N __, с другой стороны,</w:t>
      </w:r>
    </w:p>
    <w:p w:rsidR="00FE4A2B" w:rsidRDefault="00FE4A2B" w:rsidP="00125922">
      <w:pPr>
        <w:pStyle w:val="ConsPlusNonformat"/>
        <w:jc w:val="both"/>
      </w:pPr>
      <w:r>
        <w:t>заключили настоящее соглашение о нижеследующем: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bookmarkStart w:id="34" w:name="Par708"/>
      <w:bookmarkEnd w:id="34"/>
      <w:r>
        <w:t xml:space="preserve">    1.  Собственник  (собственники) передает(ют) бесплатно, а Администрация</w:t>
      </w:r>
    </w:p>
    <w:p w:rsidR="00FE4A2B" w:rsidRDefault="00FE4A2B" w:rsidP="00125922">
      <w:pPr>
        <w:pStyle w:val="ConsPlusNonformat"/>
        <w:jc w:val="both"/>
      </w:pPr>
      <w:r>
        <w:t>принимает  в  муниципальную  собственность городского поселения Белореченского муниципального образования  жилое помещение,</w:t>
      </w:r>
    </w:p>
    <w:p w:rsidR="00FE4A2B" w:rsidRDefault="00FE4A2B" w:rsidP="00125922">
      <w:pPr>
        <w:pStyle w:val="ConsPlusNonformat"/>
        <w:jc w:val="both"/>
      </w:pPr>
      <w:r>
        <w:t>состоящее из _____ комнат  общей площадью ___ кв.м, в том числе жилой _____</w:t>
      </w:r>
    </w:p>
    <w:p w:rsidR="00FE4A2B" w:rsidRDefault="00FE4A2B" w:rsidP="00125922">
      <w:pPr>
        <w:pStyle w:val="ConsPlusNonformat"/>
        <w:jc w:val="both"/>
      </w:pPr>
      <w:r>
        <w:t>кв.м,  находящееся на ___ этаже ___-этажного ______________________________</w:t>
      </w:r>
    </w:p>
    <w:p w:rsidR="00FE4A2B" w:rsidRDefault="00FE4A2B" w:rsidP="00125922">
      <w:pPr>
        <w:pStyle w:val="ConsPlusNonformat"/>
        <w:jc w:val="both"/>
      </w:pPr>
      <w:r>
        <w:t>(указывается материал стен) жилого дома.</w:t>
      </w:r>
    </w:p>
    <w:p w:rsidR="00FE4A2B" w:rsidRDefault="00FE4A2B" w:rsidP="00125922">
      <w:pPr>
        <w:pStyle w:val="ConsPlusNonformat"/>
        <w:jc w:val="both"/>
      </w:pPr>
      <w:r>
        <w:t>Жилое  помещение  находится по адресу: Иркутская область, Усольский район, р.п. Белореченский,  дом N_____, квартира N_____.</w:t>
      </w:r>
    </w:p>
    <w:p w:rsidR="00FE4A2B" w:rsidRDefault="00FE4A2B" w:rsidP="00125922">
      <w:pPr>
        <w:pStyle w:val="ConsPlusNonformat"/>
        <w:jc w:val="both"/>
      </w:pPr>
      <w:r>
        <w:t xml:space="preserve">    Указанное  жилое  помещение  принадлежит  гражданину(-ам)  на основании</w:t>
      </w:r>
    </w:p>
    <w:p w:rsidR="00FE4A2B" w:rsidRDefault="00FE4A2B" w:rsidP="00125922">
      <w:pPr>
        <w:pStyle w:val="ConsPlusNonformat"/>
        <w:jc w:val="both"/>
      </w:pPr>
      <w:r>
        <w:t>договора   передачи   жилого   помещения   в   собственность   граждан   от</w:t>
      </w:r>
    </w:p>
    <w:p w:rsidR="00FE4A2B" w:rsidRDefault="00FE4A2B" w:rsidP="00125922">
      <w:pPr>
        <w:pStyle w:val="ConsPlusNonformat"/>
        <w:jc w:val="both"/>
      </w:pPr>
      <w:r>
        <w:t>"__" _____________ _____ г.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2.   Жилое  помещение,  указанное  в  </w:t>
      </w:r>
      <w:hyperlink w:anchor="Par708" w:history="1">
        <w:r>
          <w:rPr>
            <w:color w:val="0000FF"/>
          </w:rPr>
          <w:t>п.  1</w:t>
        </w:r>
      </w:hyperlink>
      <w:r>
        <w:t xml:space="preserve">  настоящего  соглашения, не</w:t>
      </w:r>
    </w:p>
    <w:p w:rsidR="00FE4A2B" w:rsidRDefault="00FE4A2B" w:rsidP="00125922">
      <w:pPr>
        <w:pStyle w:val="ConsPlusNonformat"/>
        <w:jc w:val="both"/>
      </w:pPr>
      <w:r>
        <w:t>обременено  правами  третьих  лиц, не является объектом рассмотрения иска в</w:t>
      </w:r>
    </w:p>
    <w:p w:rsidR="00FE4A2B" w:rsidRDefault="00FE4A2B" w:rsidP="00125922">
      <w:pPr>
        <w:pStyle w:val="ConsPlusNonformat"/>
        <w:jc w:val="both"/>
      </w:pPr>
      <w:r>
        <w:t>суде и пригодно для проживания.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3.   Право   собственности  гражданина  (граждан)  на  жилое  помещение</w:t>
      </w:r>
    </w:p>
    <w:p w:rsidR="00FE4A2B" w:rsidRDefault="00FE4A2B" w:rsidP="00125922">
      <w:pPr>
        <w:pStyle w:val="ConsPlusNonformat"/>
        <w:jc w:val="both"/>
      </w:pPr>
      <w:r>
        <w:t>прекращается  с  момента  государственной  регистрации  права муниципальной</w:t>
      </w:r>
    </w:p>
    <w:p w:rsidR="00FE4A2B" w:rsidRDefault="00FE4A2B" w:rsidP="00125922">
      <w:pPr>
        <w:pStyle w:val="ConsPlusNonformat"/>
        <w:jc w:val="both"/>
      </w:pPr>
      <w:r>
        <w:t>собственности  городского поселения Белорреченского муниципального образования на жилое помещение в органе, осуществляющем</w:t>
      </w:r>
    </w:p>
    <w:p w:rsidR="00FE4A2B" w:rsidRDefault="00FE4A2B" w:rsidP="00125922">
      <w:pPr>
        <w:pStyle w:val="ConsPlusNonformat"/>
        <w:jc w:val="both"/>
      </w:pPr>
      <w:r>
        <w:t>государственную регистрацию прав на недвижимое имущество и сделок с ним.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4.   Настоящее   соглашение   составлено   на   основании  распоряжения</w:t>
      </w:r>
    </w:p>
    <w:p w:rsidR="00FE4A2B" w:rsidRDefault="00FE4A2B" w:rsidP="00125922">
      <w:pPr>
        <w:pStyle w:val="ConsPlusNonformat"/>
        <w:jc w:val="both"/>
      </w:pPr>
      <w:r>
        <w:t>администрации N _________ от "__" _________ 200_ г.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5.  Настоящее  соглашение  составлено  в  _____  экземплярах,  один  из</w:t>
      </w:r>
    </w:p>
    <w:p w:rsidR="00FE4A2B" w:rsidRDefault="00FE4A2B" w:rsidP="00125922">
      <w:pPr>
        <w:pStyle w:val="ConsPlusNonformat"/>
        <w:jc w:val="both"/>
      </w:pPr>
      <w:r>
        <w:t>которых  находится в</w:t>
      </w:r>
    </w:p>
    <w:p w:rsidR="00FE4A2B" w:rsidRDefault="00FE4A2B" w:rsidP="00125922">
      <w:pPr>
        <w:pStyle w:val="ConsPlusNonformat"/>
        <w:jc w:val="both"/>
      </w:pPr>
      <w:r>
        <w:t>администрации  городского поселения Белореченского муниципального образования,  один направляется в орган, осуществляющий</w:t>
      </w:r>
    </w:p>
    <w:p w:rsidR="00FE4A2B" w:rsidRDefault="00FE4A2B" w:rsidP="00125922">
      <w:pPr>
        <w:pStyle w:val="ConsPlusNonformat"/>
        <w:jc w:val="both"/>
      </w:pPr>
      <w:r>
        <w:t>государственную  регистрацию  прав  на недвижимое имущество и сделок с ним,</w:t>
      </w:r>
    </w:p>
    <w:p w:rsidR="00FE4A2B" w:rsidRDefault="00FE4A2B" w:rsidP="00125922">
      <w:pPr>
        <w:pStyle w:val="ConsPlusNonformat"/>
        <w:jc w:val="both"/>
      </w:pPr>
      <w:r>
        <w:t>один выдается гражданину (гражданам).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                           Адреса сторон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>Администрация                           Гражданин (Граждане)</w:t>
      </w:r>
    </w:p>
    <w:p w:rsidR="00FE4A2B" w:rsidRDefault="00FE4A2B" w:rsidP="00125922">
      <w:pPr>
        <w:pStyle w:val="ConsPlusNonformat"/>
        <w:jc w:val="both"/>
      </w:pPr>
    </w:p>
    <w:p w:rsidR="00FE4A2B" w:rsidRDefault="00FE4A2B" w:rsidP="00125922">
      <w:pPr>
        <w:pStyle w:val="ConsPlusNonformat"/>
        <w:jc w:val="both"/>
      </w:pPr>
      <w:r>
        <w:t xml:space="preserve">                                        ___________________________ (адрес)</w:t>
      </w:r>
    </w:p>
    <w:p w:rsidR="00FE4A2B" w:rsidRDefault="00FE4A2B" w:rsidP="00125922">
      <w:pPr>
        <w:pStyle w:val="ConsPlusNonformat"/>
        <w:jc w:val="both"/>
      </w:pPr>
      <w:r>
        <w:t>Подпись ___________________             Подпись Гражданина ________________</w:t>
      </w:r>
    </w:p>
    <w:p w:rsidR="00FE4A2B" w:rsidRDefault="00FE4A2B" w:rsidP="00125922">
      <w:pPr>
        <w:pStyle w:val="ConsPlusNonformat"/>
        <w:jc w:val="both"/>
      </w:pPr>
      <w:r>
        <w:t xml:space="preserve">                           М.П.         Подпись Гражданина ________________</w:t>
      </w:r>
    </w:p>
    <w:p w:rsidR="00FE4A2B" w:rsidRDefault="00FE4A2B" w:rsidP="00125922">
      <w:pPr>
        <w:pStyle w:val="ConsPlusNonformat"/>
        <w:jc w:val="both"/>
      </w:pPr>
      <w:r>
        <w:t xml:space="preserve">                                        Подпись Гражданина ________________</w:t>
      </w:r>
    </w:p>
    <w:p w:rsidR="00FE4A2B" w:rsidRDefault="00FE4A2B" w:rsidP="0012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 w:rsidP="0012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 w:rsidP="0012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cs="Calibri"/>
        </w:rPr>
        <w:t xml:space="preserve"> </w:t>
      </w:r>
      <w:r>
        <w:rPr>
          <w:rFonts w:ascii="Times New Roman" w:hAnsi="Times New Roman"/>
        </w:rPr>
        <w:t>Приложение N 4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к административному регламенту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4E2B">
        <w:rPr>
          <w:rFonts w:ascii="Times New Roman" w:hAnsi="Times New Roman"/>
        </w:rPr>
        <w:t>предоставления муниципальной услуги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A4E2B">
        <w:rPr>
          <w:rFonts w:ascii="Times New Roman" w:hAnsi="Times New Roman"/>
        </w:rPr>
        <w:t>Прием в муниципальную собственность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0A4E2B">
        <w:rPr>
          <w:rFonts w:ascii="Times New Roman" w:hAnsi="Times New Roman"/>
        </w:rPr>
        <w:t xml:space="preserve">городского поселения Белореченского </w:t>
      </w:r>
    </w:p>
    <w:p w:rsidR="00FE4A2B" w:rsidRPr="000A4E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муниципального образования      </w:t>
      </w:r>
    </w:p>
    <w:p w:rsidR="00FE4A2B" w:rsidRDefault="00FE4A2B" w:rsidP="000A4E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приватизированных жилых помещений»</w:t>
      </w:r>
      <w:r w:rsidRPr="000A4E2B">
        <w:rPr>
          <w:rFonts w:ascii="Times New Roman" w:hAnsi="Times New Roman"/>
        </w:rPr>
        <w:t xml:space="preserve">    </w:t>
      </w:r>
    </w:p>
    <w:p w:rsidR="00FE4A2B" w:rsidRDefault="00FE4A2B" w:rsidP="0012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4A2B" w:rsidRDefault="00FE4A2B" w:rsidP="0012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4A2B" w:rsidRDefault="00FE4A2B">
      <w:pPr>
        <w:pStyle w:val="ConsPlusNonformat"/>
      </w:pPr>
      <w:bookmarkStart w:id="35" w:name="Par753"/>
      <w:bookmarkEnd w:id="35"/>
      <w:r>
        <w:t xml:space="preserve">                                 РАСПИСКА</w:t>
      </w:r>
    </w:p>
    <w:p w:rsidR="00FE4A2B" w:rsidRDefault="00FE4A2B">
      <w:pPr>
        <w:pStyle w:val="ConsPlusNonformat"/>
      </w:pPr>
      <w:r>
        <w:t xml:space="preserve">                          В ПОЛУЧЕНИИ ДОКУМЕНТОВ</w:t>
      </w:r>
    </w:p>
    <w:p w:rsidR="00FE4A2B" w:rsidRDefault="00FE4A2B">
      <w:pPr>
        <w:pStyle w:val="ConsPlusNonformat"/>
      </w:pPr>
      <w:r>
        <w:t xml:space="preserve">                N _______________ от _____________________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r>
        <w:t xml:space="preserve">    Выдана ________________________________________________________________</w:t>
      </w:r>
    </w:p>
    <w:p w:rsidR="00FE4A2B" w:rsidRDefault="00FE4A2B">
      <w:pPr>
        <w:pStyle w:val="ConsPlusNonformat"/>
      </w:pPr>
      <w:r>
        <w:t xml:space="preserve">                                (Ф.И.О. заявителя)</w:t>
      </w:r>
    </w:p>
    <w:p w:rsidR="00FE4A2B" w:rsidRDefault="00FE4A2B">
      <w:pPr>
        <w:pStyle w:val="ConsPlusNonformat"/>
      </w:pPr>
    </w:p>
    <w:p w:rsidR="00FE4A2B" w:rsidRDefault="00FE4A2B">
      <w:pPr>
        <w:pStyle w:val="ConsPlusNonformat"/>
      </w:pPr>
      <w:r>
        <w:t xml:space="preserve">    Перечень документов:</w:t>
      </w:r>
    </w:p>
    <w:p w:rsidR="00FE4A2B" w:rsidRDefault="00FE4A2B">
      <w:pPr>
        <w:pStyle w:val="ConsPlusNonformat"/>
      </w:pPr>
      <w:r>
        <w:t xml:space="preserve">    1._____________________________________________________________________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2._____________________________________________________________________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3._____________________________________________________________________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4._____________________________________________________________________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5._____________________________________________________________________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6._____________________________________________________________________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7._____________________________________________________________________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8._____________________________________________________________________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9._____________________________________________________________________</w:t>
      </w:r>
    </w:p>
    <w:p w:rsidR="00FE4A2B" w:rsidRDefault="00FE4A2B">
      <w:pPr>
        <w:pStyle w:val="ConsPlusNonformat"/>
      </w:pPr>
      <w:r>
        <w:t xml:space="preserve">    10.____________________________________________________________________</w:t>
      </w:r>
    </w:p>
    <w:p w:rsidR="00FE4A2B" w:rsidRDefault="00FE4A2B">
      <w:pPr>
        <w:pStyle w:val="ConsPlusNonformat"/>
      </w:pPr>
      <w:r>
        <w:t xml:space="preserve">    Ф.И.О. специалиста ____________________________________________________</w:t>
      </w: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4A2B" w:rsidRDefault="00FE4A2B"/>
    <w:sectPr w:rsidR="00FE4A2B" w:rsidSect="00130E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6A9"/>
    <w:rsid w:val="00001146"/>
    <w:rsid w:val="000205C2"/>
    <w:rsid w:val="000502B4"/>
    <w:rsid w:val="00056C0D"/>
    <w:rsid w:val="00074A54"/>
    <w:rsid w:val="000A4E2B"/>
    <w:rsid w:val="00105D4E"/>
    <w:rsid w:val="00125922"/>
    <w:rsid w:val="00130EC3"/>
    <w:rsid w:val="00132BE8"/>
    <w:rsid w:val="00184B26"/>
    <w:rsid w:val="00194739"/>
    <w:rsid w:val="00231667"/>
    <w:rsid w:val="00232007"/>
    <w:rsid w:val="002842F8"/>
    <w:rsid w:val="002C0FD8"/>
    <w:rsid w:val="002F59A9"/>
    <w:rsid w:val="00361421"/>
    <w:rsid w:val="003637C6"/>
    <w:rsid w:val="00373F2A"/>
    <w:rsid w:val="003B635F"/>
    <w:rsid w:val="003B68D5"/>
    <w:rsid w:val="003B7C0B"/>
    <w:rsid w:val="004067F7"/>
    <w:rsid w:val="00415A8B"/>
    <w:rsid w:val="00417C9E"/>
    <w:rsid w:val="0042224C"/>
    <w:rsid w:val="004406B2"/>
    <w:rsid w:val="00453C34"/>
    <w:rsid w:val="00460848"/>
    <w:rsid w:val="00471BDB"/>
    <w:rsid w:val="004778F2"/>
    <w:rsid w:val="0049799B"/>
    <w:rsid w:val="004B6594"/>
    <w:rsid w:val="004C0C40"/>
    <w:rsid w:val="00515277"/>
    <w:rsid w:val="005253BA"/>
    <w:rsid w:val="00543354"/>
    <w:rsid w:val="00573C16"/>
    <w:rsid w:val="005A7A0B"/>
    <w:rsid w:val="005C544F"/>
    <w:rsid w:val="005C5587"/>
    <w:rsid w:val="005D116A"/>
    <w:rsid w:val="005E39E0"/>
    <w:rsid w:val="00630622"/>
    <w:rsid w:val="006478CA"/>
    <w:rsid w:val="0066708E"/>
    <w:rsid w:val="006B16D1"/>
    <w:rsid w:val="006D2A7B"/>
    <w:rsid w:val="00756EAE"/>
    <w:rsid w:val="00782C5D"/>
    <w:rsid w:val="007D7FF1"/>
    <w:rsid w:val="007E13F4"/>
    <w:rsid w:val="0080364F"/>
    <w:rsid w:val="00821C2D"/>
    <w:rsid w:val="00870C09"/>
    <w:rsid w:val="008872BE"/>
    <w:rsid w:val="00894C45"/>
    <w:rsid w:val="008F485A"/>
    <w:rsid w:val="0090625F"/>
    <w:rsid w:val="00922DBE"/>
    <w:rsid w:val="00941B21"/>
    <w:rsid w:val="00964EBF"/>
    <w:rsid w:val="009E5F2C"/>
    <w:rsid w:val="009F0AB1"/>
    <w:rsid w:val="00A269C7"/>
    <w:rsid w:val="00A41FAD"/>
    <w:rsid w:val="00A66CDC"/>
    <w:rsid w:val="00AC265B"/>
    <w:rsid w:val="00B15E9E"/>
    <w:rsid w:val="00B2322C"/>
    <w:rsid w:val="00B833EB"/>
    <w:rsid w:val="00B91CEE"/>
    <w:rsid w:val="00BB2E96"/>
    <w:rsid w:val="00BD6D67"/>
    <w:rsid w:val="00C6338B"/>
    <w:rsid w:val="00C82CE8"/>
    <w:rsid w:val="00CE41E7"/>
    <w:rsid w:val="00D05668"/>
    <w:rsid w:val="00D06842"/>
    <w:rsid w:val="00D12F93"/>
    <w:rsid w:val="00D54E15"/>
    <w:rsid w:val="00D622EA"/>
    <w:rsid w:val="00D67B2C"/>
    <w:rsid w:val="00D7464F"/>
    <w:rsid w:val="00D9333D"/>
    <w:rsid w:val="00D9538A"/>
    <w:rsid w:val="00DA36A9"/>
    <w:rsid w:val="00DE46DF"/>
    <w:rsid w:val="00E62351"/>
    <w:rsid w:val="00E71C7C"/>
    <w:rsid w:val="00EB57A3"/>
    <w:rsid w:val="00F23F85"/>
    <w:rsid w:val="00F5156C"/>
    <w:rsid w:val="00F870A6"/>
    <w:rsid w:val="00F87EA6"/>
    <w:rsid w:val="00FE4A2B"/>
    <w:rsid w:val="00FF1508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5D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637C6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637C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37C6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A0D0BDA1E52F78147445F3680A606C2DC4D73E65151598F5EBCB69M2q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76A0D0BDA1E52F78147445F3680A606C2DC7DE3C68151598F5EBCB69M2q8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6A0D0BDA1E52F78147445F3680A606C2DC4D63F66151598F5EBCB69M2q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F23C5D230364217C9A0E5MCqEB" TargetMode="External"/><Relationship Id="rId10" Type="http://schemas.openxmlformats.org/officeDocument/2006/relationships/hyperlink" Target="consultantplus://offline/ref=F876A0D0BDA1E52F78147453F004506C6C209CDA32601644C7AAB0963E21329CF0217DAE198D9DBB62BFDEM8qFB" TargetMode="External"/><Relationship Id="rId4" Type="http://schemas.openxmlformats.org/officeDocument/2006/relationships/hyperlink" Target="consultantplus://offline/ref=CF2EA381CA3B42D63CC65B25AA3B170AD8B917F9E7F5484B77C55534A8DB1F7D855F51E85A56A117j8f4X" TargetMode="External"/><Relationship Id="rId9" Type="http://schemas.openxmlformats.org/officeDocument/2006/relationships/hyperlink" Target="consultantplus://offline/ref=F876A0D0BDA1E52F78147445F3680A606C2DC7D53869151598F5EBCB692838CBB76E24EAM5q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30</Pages>
  <Words>9488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natali</dc:creator>
  <cp:keywords/>
  <dc:description/>
  <cp:lastModifiedBy>User</cp:lastModifiedBy>
  <cp:revision>2</cp:revision>
  <cp:lastPrinted>2014-10-20T01:18:00Z</cp:lastPrinted>
  <dcterms:created xsi:type="dcterms:W3CDTF">2014-10-20T01:35:00Z</dcterms:created>
  <dcterms:modified xsi:type="dcterms:W3CDTF">2014-10-20T01:35:00Z</dcterms:modified>
</cp:coreProperties>
</file>